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5EA" w:rsidRDefault="00A32A4F" w:rsidP="00B75AE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noProof/>
          <w:sz w:val="26"/>
          <w:szCs w:val="26"/>
        </w:rPr>
        <w:pict>
          <v:roundrect id="_x0000_s1031" style="position:absolute;left:0;text-align:left;margin-left:-2.9pt;margin-top:4.2pt;width:484pt;height:34.75pt;z-index:252128768;visibility:visible;v-text-anchor:middle" arcsize="10923f" strokecolor="#00b050" strokeweight="2.5pt">
            <v:shadow color="#868686"/>
            <o:extrusion v:ext="view" viewpoint="-34.72222mm,0" viewpointorigin="-.5,0" skewangle="-360" type="perspective"/>
            <v:textbox style="mso-next-textbox:#_x0000_s1031">
              <w:txbxContent>
                <w:p w:rsidR="000A0CA0" w:rsidRPr="004E3B5A" w:rsidRDefault="000A0CA0" w:rsidP="002125EA">
                  <w:pPr>
                    <w:jc w:val="center"/>
                    <w:rPr>
                      <w:sz w:val="24"/>
                      <w:szCs w:val="24"/>
                    </w:rPr>
                  </w:pPr>
                  <w:r w:rsidRPr="00485227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Кадровая политика учреждения</w:t>
                  </w:r>
                </w:p>
              </w:txbxContent>
            </v:textbox>
          </v:roundrect>
        </w:pict>
      </w:r>
    </w:p>
    <w:p w:rsidR="004E3B5A" w:rsidRDefault="004E3B5A" w:rsidP="00B75AEC">
      <w:pPr>
        <w:spacing w:line="240" w:lineRule="auto"/>
        <w:jc w:val="center"/>
        <w:rPr>
          <w:rFonts w:ascii="Times New Roman" w:hAnsi="Times New Roman"/>
          <w:b/>
          <w:sz w:val="26"/>
          <w:szCs w:val="26"/>
        </w:rPr>
      </w:pPr>
    </w:p>
    <w:p w:rsidR="00495566" w:rsidRPr="00495566" w:rsidRDefault="00A32A4F" w:rsidP="009412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hyperlink r:id="rId9" w:history="1">
        <w:r w:rsidR="00495566" w:rsidRPr="00495566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Работа с персоналом</w:t>
        </w:r>
      </w:hyperlink>
      <w:r w:rsidR="00747CEB">
        <w:rPr>
          <w:rFonts w:ascii="Times New Roman" w:hAnsi="Times New Roman" w:cs="Times New Roman"/>
          <w:sz w:val="24"/>
          <w:szCs w:val="24"/>
        </w:rPr>
        <w:t xml:space="preserve"> </w:t>
      </w:r>
      <w:r w:rsidR="00495566" w:rsidRPr="00495566">
        <w:rPr>
          <w:rFonts w:ascii="Times New Roman" w:hAnsi="Times New Roman" w:cs="Times New Roman"/>
          <w:sz w:val="24"/>
          <w:szCs w:val="24"/>
          <w:shd w:val="clear" w:color="auto" w:fill="FFFFFF"/>
        </w:rPr>
        <w:t>представляет</w:t>
      </w:r>
      <w:r w:rsidR="00747C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из</w:t>
      </w:r>
      <w:r w:rsidR="00495566" w:rsidRPr="004955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</w:t>
      </w:r>
      <w:r w:rsidR="00747CEB">
        <w:rPr>
          <w:rFonts w:ascii="Times New Roman" w:hAnsi="Times New Roman" w:cs="Times New Roman"/>
          <w:sz w:val="24"/>
          <w:szCs w:val="24"/>
          <w:shd w:val="clear" w:color="auto" w:fill="FFFFFF"/>
        </w:rPr>
        <w:t>ебя</w:t>
      </w:r>
      <w:r w:rsidR="00495566" w:rsidRPr="004955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широкий комплекс мероприятий, единовременно или постоянно проводимых в учреждении. Данные мероприятия связаны </w:t>
      </w:r>
      <w:r w:rsidR="00495566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="00495566" w:rsidRPr="00495566">
        <w:rPr>
          <w:rFonts w:ascii="Times New Roman" w:hAnsi="Times New Roman" w:cs="Times New Roman"/>
          <w:sz w:val="24"/>
          <w:szCs w:val="24"/>
          <w:shd w:val="clear" w:color="auto" w:fill="FFFFFF"/>
        </w:rPr>
        <w:t>с формированием и развитием персонала для достижения стратегических задач, поставленных перед учреждением. </w:t>
      </w:r>
    </w:p>
    <w:p w:rsidR="00495566" w:rsidRPr="00495566" w:rsidRDefault="00495566" w:rsidP="009412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566">
        <w:rPr>
          <w:rFonts w:ascii="Times New Roman" w:eastAsia="Times New Roman" w:hAnsi="Times New Roman" w:cs="Times New Roman"/>
          <w:sz w:val="24"/>
          <w:szCs w:val="24"/>
        </w:rPr>
        <w:t>Корпоративная социальная ответственность является важнейшим фактором развития БУ СО ВО «КЦСОН «Забота». К</w:t>
      </w:r>
      <w:r w:rsidR="00747CE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95566">
        <w:rPr>
          <w:rFonts w:ascii="Times New Roman" w:eastAsia="Times New Roman" w:hAnsi="Times New Roman" w:cs="Times New Roman"/>
          <w:sz w:val="24"/>
          <w:szCs w:val="24"/>
        </w:rPr>
        <w:t>основным принципам, которых придерживается учреждение, можно отнести следующие:</w:t>
      </w:r>
    </w:p>
    <w:p w:rsidR="00495566" w:rsidRPr="00747CEB" w:rsidRDefault="00D12288" w:rsidP="00941252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- </w:t>
      </w:r>
      <w:r w:rsidR="00495566" w:rsidRPr="00747CEB">
        <w:rPr>
          <w:rFonts w:ascii="Times New Roman" w:eastAsia="Times New Roman" w:hAnsi="Times New Roman" w:cs="Times New Roman"/>
          <w:spacing w:val="-6"/>
          <w:sz w:val="24"/>
          <w:szCs w:val="24"/>
        </w:rPr>
        <w:t>неиспользование принудительного труда;</w:t>
      </w:r>
    </w:p>
    <w:p w:rsidR="00495566" w:rsidRPr="00747CEB" w:rsidRDefault="00D12288" w:rsidP="00941252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- </w:t>
      </w:r>
      <w:r w:rsidR="00495566" w:rsidRPr="00747CEB">
        <w:rPr>
          <w:rFonts w:ascii="Times New Roman" w:eastAsia="Times New Roman" w:hAnsi="Times New Roman" w:cs="Times New Roman"/>
          <w:spacing w:val="-6"/>
          <w:sz w:val="24"/>
          <w:szCs w:val="24"/>
        </w:rPr>
        <w:t>отсутствие дискриминации в</w:t>
      </w:r>
      <w:r w:rsidR="00747CEB" w:rsidRPr="00747CEB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495566" w:rsidRPr="00747CEB">
        <w:rPr>
          <w:rFonts w:ascii="Times New Roman" w:eastAsia="Times New Roman" w:hAnsi="Times New Roman" w:cs="Times New Roman"/>
          <w:spacing w:val="-6"/>
          <w:sz w:val="24"/>
          <w:szCs w:val="24"/>
        </w:rPr>
        <w:t>сфере трудовых отношений;</w:t>
      </w:r>
    </w:p>
    <w:p w:rsidR="00495566" w:rsidRPr="00747CEB" w:rsidRDefault="00D12288" w:rsidP="00941252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- </w:t>
      </w:r>
      <w:r w:rsidR="00495566" w:rsidRPr="00747CEB">
        <w:rPr>
          <w:rFonts w:ascii="Times New Roman" w:eastAsia="Times New Roman" w:hAnsi="Times New Roman" w:cs="Times New Roman"/>
          <w:spacing w:val="-6"/>
          <w:sz w:val="24"/>
          <w:szCs w:val="24"/>
        </w:rPr>
        <w:t>обеспечение безопасных условий труда;</w:t>
      </w:r>
    </w:p>
    <w:p w:rsidR="00495566" w:rsidRPr="00747CEB" w:rsidRDefault="00D12288" w:rsidP="00941252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- </w:t>
      </w:r>
      <w:r w:rsidR="00495566" w:rsidRPr="00747CEB">
        <w:rPr>
          <w:rFonts w:ascii="Times New Roman" w:eastAsia="Times New Roman" w:hAnsi="Times New Roman" w:cs="Times New Roman"/>
          <w:spacing w:val="-6"/>
          <w:sz w:val="24"/>
          <w:szCs w:val="24"/>
        </w:rPr>
        <w:t>своевременная выплата заработной платы;</w:t>
      </w:r>
    </w:p>
    <w:p w:rsidR="00747CEB" w:rsidRPr="00747CEB" w:rsidRDefault="00D12288" w:rsidP="00941252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- </w:t>
      </w:r>
      <w:r w:rsidR="00495566" w:rsidRPr="00747CEB">
        <w:rPr>
          <w:rFonts w:ascii="Times New Roman" w:eastAsia="Times New Roman" w:hAnsi="Times New Roman" w:cs="Times New Roman"/>
          <w:spacing w:val="-6"/>
          <w:sz w:val="24"/>
          <w:szCs w:val="24"/>
        </w:rPr>
        <w:t>наличие системы материального и морального стимулирования;</w:t>
      </w:r>
    </w:p>
    <w:p w:rsidR="00495566" w:rsidRPr="00747CEB" w:rsidRDefault="00D12288" w:rsidP="00941252">
      <w:pPr>
        <w:spacing w:after="0" w:line="240" w:lineRule="auto"/>
        <w:ind w:left="142"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>
        <w:rPr>
          <w:rFonts w:ascii="Times New Roman" w:eastAsia="Times New Roman" w:hAnsi="Times New Roman"/>
          <w:spacing w:val="-6"/>
          <w:sz w:val="24"/>
          <w:szCs w:val="24"/>
        </w:rPr>
        <w:t xml:space="preserve">- </w:t>
      </w:r>
      <w:r w:rsidR="00495566" w:rsidRPr="00747CEB">
        <w:rPr>
          <w:rFonts w:ascii="Times New Roman" w:eastAsia="Times New Roman" w:hAnsi="Times New Roman"/>
          <w:spacing w:val="-6"/>
          <w:sz w:val="24"/>
          <w:szCs w:val="24"/>
        </w:rPr>
        <w:t>наличие равной возможности для личного и профессионального роста работников учреждения.</w:t>
      </w:r>
    </w:p>
    <w:p w:rsidR="00CC3BAA" w:rsidRPr="00CC3BAA" w:rsidRDefault="00747CEB" w:rsidP="0094125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495566">
        <w:rPr>
          <w:rFonts w:ascii="Times New Roman" w:hAnsi="Times New Roman" w:cs="Times New Roman"/>
          <w:sz w:val="24"/>
          <w:szCs w:val="24"/>
          <w:shd w:val="clear" w:color="auto" w:fill="FFFFFF"/>
        </w:rPr>
        <w:t>Ш</w:t>
      </w:r>
      <w:r w:rsidRPr="00495566">
        <w:rPr>
          <w:rFonts w:ascii="Times New Roman" w:eastAsia="Calibri" w:hAnsi="Times New Roman" w:cs="Times New Roman"/>
          <w:sz w:val="24"/>
          <w:szCs w:val="24"/>
        </w:rPr>
        <w:t>татная численность учреждени</w:t>
      </w:r>
      <w:r>
        <w:rPr>
          <w:rFonts w:ascii="Times New Roman" w:eastAsia="Calibri" w:hAnsi="Times New Roman" w:cs="Times New Roman"/>
          <w:sz w:val="24"/>
          <w:szCs w:val="24"/>
        </w:rPr>
        <w:t>я</w:t>
      </w:r>
      <w:r w:rsidRPr="00495566">
        <w:rPr>
          <w:rFonts w:ascii="Times New Roman" w:eastAsia="Calibri" w:hAnsi="Times New Roman" w:cs="Times New Roman"/>
          <w:sz w:val="24"/>
          <w:szCs w:val="24"/>
        </w:rPr>
        <w:t xml:space="preserve"> составляет </w:t>
      </w:r>
      <w:r w:rsidR="00C374AF" w:rsidRPr="00C374AF">
        <w:rPr>
          <w:rFonts w:ascii="Times New Roman" w:eastAsia="Calibri" w:hAnsi="Times New Roman" w:cs="Times New Roman"/>
          <w:sz w:val="24"/>
          <w:szCs w:val="24"/>
        </w:rPr>
        <w:t xml:space="preserve">379,95 </w:t>
      </w:r>
      <w:r w:rsidRPr="00495566">
        <w:rPr>
          <w:rFonts w:ascii="Times New Roman" w:eastAsia="Calibri" w:hAnsi="Times New Roman" w:cs="Times New Roman"/>
          <w:sz w:val="24"/>
          <w:szCs w:val="24"/>
        </w:rPr>
        <w:t>шт.ед</w:t>
      </w:r>
      <w:r w:rsidRPr="00932C30">
        <w:rPr>
          <w:rFonts w:ascii="Times New Roman" w:eastAsia="Calibri" w:hAnsi="Times New Roman" w:cs="Times New Roman"/>
          <w:sz w:val="24"/>
          <w:szCs w:val="24"/>
        </w:rPr>
        <w:t>. (</w:t>
      </w:r>
      <w:r w:rsidR="003F06AF" w:rsidRPr="00932C30">
        <w:rPr>
          <w:rFonts w:ascii="Times New Roman" w:eastAsia="Calibri" w:hAnsi="Times New Roman" w:cs="Times New Roman"/>
          <w:sz w:val="24"/>
          <w:szCs w:val="24"/>
        </w:rPr>
        <w:t>д</w:t>
      </w:r>
      <w:r w:rsidR="00EE7E95" w:rsidRPr="00932C30">
        <w:rPr>
          <w:rFonts w:ascii="Times New Roman" w:eastAsia="Calibri" w:hAnsi="Times New Roman" w:cs="Times New Roman"/>
          <w:sz w:val="24"/>
          <w:szCs w:val="24"/>
        </w:rPr>
        <w:t>иаграмма №</w:t>
      </w:r>
      <w:r w:rsidRPr="00932C30">
        <w:rPr>
          <w:rFonts w:ascii="Times New Roman" w:eastAsia="Calibri" w:hAnsi="Times New Roman" w:cs="Times New Roman"/>
          <w:sz w:val="24"/>
          <w:szCs w:val="24"/>
        </w:rPr>
        <w:t xml:space="preserve">1) </w:t>
      </w:r>
      <w:r w:rsidR="00CC3BAA" w:rsidRPr="00932C30">
        <w:rPr>
          <w:rFonts w:ascii="Times New Roman" w:hAnsi="Times New Roman" w:cs="Times New Roman"/>
          <w:sz w:val="24"/>
          <w:szCs w:val="24"/>
        </w:rPr>
        <w:t>Списочная численность работников на 31.12.202</w:t>
      </w:r>
      <w:r w:rsidR="00C22F1A" w:rsidRPr="00932C30">
        <w:rPr>
          <w:rFonts w:ascii="Times New Roman" w:hAnsi="Times New Roman" w:cs="Times New Roman"/>
          <w:sz w:val="24"/>
          <w:szCs w:val="24"/>
        </w:rPr>
        <w:t>4</w:t>
      </w:r>
      <w:r w:rsidR="00CC3BAA" w:rsidRPr="00932C30">
        <w:rPr>
          <w:rFonts w:ascii="Times New Roman" w:hAnsi="Times New Roman" w:cs="Times New Roman"/>
          <w:sz w:val="24"/>
          <w:szCs w:val="24"/>
        </w:rPr>
        <w:t xml:space="preserve"> года составила 3</w:t>
      </w:r>
      <w:r w:rsidR="00C22F1A" w:rsidRPr="00932C30">
        <w:rPr>
          <w:rFonts w:ascii="Times New Roman" w:hAnsi="Times New Roman" w:cs="Times New Roman"/>
          <w:sz w:val="24"/>
          <w:szCs w:val="24"/>
        </w:rPr>
        <w:t>70</w:t>
      </w:r>
      <w:r w:rsidR="00CC3BAA" w:rsidRPr="00932C30">
        <w:rPr>
          <w:rFonts w:ascii="Times New Roman" w:hAnsi="Times New Roman" w:cs="Times New Roman"/>
          <w:sz w:val="24"/>
          <w:szCs w:val="24"/>
        </w:rPr>
        <w:t xml:space="preserve"> чел</w:t>
      </w:r>
      <w:r w:rsidR="006C282D" w:rsidRPr="00932C30">
        <w:rPr>
          <w:rFonts w:ascii="Times New Roman" w:hAnsi="Times New Roman" w:cs="Times New Roman"/>
          <w:sz w:val="24"/>
          <w:szCs w:val="24"/>
        </w:rPr>
        <w:t xml:space="preserve">. </w:t>
      </w:r>
      <w:r w:rsidR="00CC3BAA" w:rsidRPr="00932C30">
        <w:rPr>
          <w:rFonts w:ascii="Times New Roman" w:hAnsi="Times New Roman" w:cs="Times New Roman"/>
          <w:sz w:val="24"/>
          <w:szCs w:val="24"/>
        </w:rPr>
        <w:t>(</w:t>
      </w:r>
      <w:r w:rsidR="003F06AF" w:rsidRPr="00932C30">
        <w:rPr>
          <w:rFonts w:ascii="Times New Roman" w:hAnsi="Times New Roman" w:cs="Times New Roman"/>
          <w:sz w:val="24"/>
          <w:szCs w:val="24"/>
        </w:rPr>
        <w:t>д</w:t>
      </w:r>
      <w:r w:rsidR="00EE7E95" w:rsidRPr="00932C30">
        <w:rPr>
          <w:rFonts w:ascii="Times New Roman" w:hAnsi="Times New Roman" w:cs="Times New Roman"/>
          <w:sz w:val="24"/>
          <w:szCs w:val="24"/>
        </w:rPr>
        <w:t>иаграмма №</w:t>
      </w:r>
      <w:r w:rsidR="00CC3BAA" w:rsidRPr="00932C30">
        <w:rPr>
          <w:rFonts w:ascii="Times New Roman" w:hAnsi="Times New Roman" w:cs="Times New Roman"/>
          <w:sz w:val="24"/>
          <w:szCs w:val="24"/>
        </w:rPr>
        <w:t>2)</w:t>
      </w:r>
      <w:r w:rsidR="00CC3BAA" w:rsidRPr="00CC3BAA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C3BAA" w:rsidRPr="00647685" w:rsidRDefault="00CC3BAA" w:rsidP="00747CEB">
      <w:pPr>
        <w:pStyle w:val="ab"/>
        <w:spacing w:after="0"/>
        <w:ind w:left="80" w:firstLine="487"/>
        <w:contextualSpacing/>
        <w:jc w:val="both"/>
        <w:rPr>
          <w:rFonts w:ascii="Times New Roman" w:eastAsia="Calibri" w:hAnsi="Times New Roman" w:cs="Times New Roman"/>
          <w:sz w:val="16"/>
          <w:szCs w:val="16"/>
        </w:rPr>
      </w:pPr>
    </w:p>
    <w:p w:rsidR="00747CEB" w:rsidRPr="00D067EE" w:rsidRDefault="008746FE" w:rsidP="00CC3BAA">
      <w:pPr>
        <w:spacing w:after="0" w:line="240" w:lineRule="auto"/>
        <w:ind w:firstLine="709"/>
        <w:contextualSpacing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2333568" behindDoc="1" locked="0" layoutInCell="1" allowOverlap="1">
            <wp:simplePos x="0" y="0"/>
            <wp:positionH relativeFrom="page">
              <wp:posOffset>3966210</wp:posOffset>
            </wp:positionH>
            <wp:positionV relativeFrom="paragraph">
              <wp:posOffset>228600</wp:posOffset>
            </wp:positionV>
            <wp:extent cx="2918460" cy="1769110"/>
            <wp:effectExtent l="0" t="0" r="0" b="2540"/>
            <wp:wrapTight wrapText="bothSides">
              <wp:wrapPolygon edited="0">
                <wp:start x="0" y="0"/>
                <wp:lineTo x="0" y="21631"/>
                <wp:lineTo x="21572" y="21631"/>
                <wp:lineTo x="21572" y="0"/>
                <wp:lineTo x="0" y="0"/>
              </wp:wrapPolygon>
            </wp:wrapTight>
            <wp:docPr id="52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  <w:r>
        <w:rPr>
          <w:rFonts w:ascii="Times New Roman" w:eastAsia="Calibri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2331520" behindDoc="1" locked="0" layoutInCell="1" allowOverlap="1">
            <wp:simplePos x="0" y="0"/>
            <wp:positionH relativeFrom="page">
              <wp:posOffset>816610</wp:posOffset>
            </wp:positionH>
            <wp:positionV relativeFrom="paragraph">
              <wp:posOffset>228600</wp:posOffset>
            </wp:positionV>
            <wp:extent cx="3012440" cy="1769110"/>
            <wp:effectExtent l="19050" t="0" r="16510" b="2540"/>
            <wp:wrapTight wrapText="bothSides">
              <wp:wrapPolygon edited="0">
                <wp:start x="-137" y="0"/>
                <wp:lineTo x="-137" y="21631"/>
                <wp:lineTo x="21718" y="21631"/>
                <wp:lineTo x="21718" y="0"/>
                <wp:lineTo x="-137" y="0"/>
              </wp:wrapPolygon>
            </wp:wrapTight>
            <wp:docPr id="5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anchor>
        </w:drawing>
      </w:r>
      <w:r w:rsidR="00CC3BAA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</w:t>
      </w:r>
      <w:r w:rsidR="005B0635">
        <w:rPr>
          <w:rFonts w:ascii="Times New Roman" w:eastAsia="Calibri" w:hAnsi="Times New Roman" w:cs="Times New Roman"/>
          <w:b/>
          <w:sz w:val="24"/>
          <w:szCs w:val="24"/>
        </w:rPr>
        <w:t xml:space="preserve">   </w:t>
      </w:r>
      <w:r w:rsidR="00CC3BAA">
        <w:rPr>
          <w:rFonts w:ascii="Times New Roman" w:eastAsia="Calibri" w:hAnsi="Times New Roman" w:cs="Times New Roman"/>
          <w:b/>
          <w:sz w:val="24"/>
          <w:szCs w:val="24"/>
        </w:rPr>
        <w:t xml:space="preserve">            </w:t>
      </w:r>
      <w:r w:rsidR="00747CEB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747CEB" w:rsidRPr="00D067EE">
        <w:rPr>
          <w:rFonts w:ascii="Times New Roman" w:eastAsia="Times New Roman" w:hAnsi="Times New Roman" w:cs="Times New Roman"/>
          <w:i/>
          <w:sz w:val="24"/>
          <w:szCs w:val="24"/>
        </w:rPr>
        <w:t>Диаграмма № 1</w:t>
      </w:r>
      <w:r w:rsidR="00CC3BAA">
        <w:rPr>
          <w:rFonts w:ascii="Times New Roman" w:eastAsia="Times New Roman" w:hAnsi="Times New Roman" w:cs="Times New Roman"/>
          <w:i/>
          <w:sz w:val="24"/>
          <w:szCs w:val="24"/>
        </w:rPr>
        <w:t xml:space="preserve">                                             </w:t>
      </w:r>
      <w:r w:rsidR="005B0635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CC3BAA">
        <w:rPr>
          <w:rFonts w:ascii="Times New Roman" w:eastAsia="Times New Roman" w:hAnsi="Times New Roman" w:cs="Times New Roman"/>
          <w:i/>
          <w:sz w:val="24"/>
          <w:szCs w:val="24"/>
        </w:rPr>
        <w:t xml:space="preserve">     Диаграмма № 2</w:t>
      </w:r>
    </w:p>
    <w:p w:rsidR="00EA14DE" w:rsidRDefault="00EA14DE" w:rsidP="00941252">
      <w:pPr>
        <w:pStyle w:val="ab"/>
        <w:spacing w:after="0"/>
        <w:ind w:left="80" w:firstLine="629"/>
        <w:contextualSpacing/>
        <w:jc w:val="both"/>
        <w:rPr>
          <w:rFonts w:ascii="Times New Roman" w:hAnsi="Times New Roman" w:cs="Times New Roman"/>
          <w:sz w:val="24"/>
          <w:shd w:val="clear" w:color="auto" w:fill="FFFFFF"/>
        </w:rPr>
      </w:pPr>
      <w:r w:rsidRPr="00495566">
        <w:rPr>
          <w:rFonts w:ascii="Times New Roman" w:eastAsia="Calibri" w:hAnsi="Times New Roman" w:cs="Times New Roman"/>
          <w:sz w:val="24"/>
        </w:rPr>
        <w:t xml:space="preserve">В связи с </w:t>
      </w:r>
      <w:r w:rsidRPr="00495566">
        <w:rPr>
          <w:rFonts w:ascii="Times New Roman" w:eastAsia="Times New Roman" w:hAnsi="Times New Roman" w:cs="Times New Roman"/>
          <w:sz w:val="24"/>
          <w:lang w:eastAsia="ru-RU"/>
        </w:rPr>
        <w:t xml:space="preserve">реализацией модели системы долговременного ухода за гражданами пожилого возраста и инвалидами, нуждающимися в уходе, в Вологодской области, утвержденной постановлением Правительства Вологодской области от 28.08.2023 №996, </w:t>
      </w:r>
      <w:r>
        <w:rPr>
          <w:rFonts w:ascii="Times New Roman" w:eastAsia="Times New Roman" w:hAnsi="Times New Roman" w:cs="Times New Roman"/>
          <w:sz w:val="24"/>
        </w:rPr>
        <w:br/>
      </w:r>
      <w:r w:rsidRPr="008D08D6">
        <w:rPr>
          <w:rFonts w:ascii="Times New Roman" w:eastAsia="Times New Roman" w:hAnsi="Times New Roman" w:cs="Times New Roman"/>
          <w:sz w:val="24"/>
          <w:lang w:eastAsia="ru-RU"/>
        </w:rPr>
        <w:t>в штатное расписание учреждения введено отделение социального обслуживания на дому граждан пожилого возраста и инвалидов №5 (62,5 шт.ед.).</w:t>
      </w:r>
      <w:r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</w:p>
    <w:p w:rsidR="00EA14DE" w:rsidRPr="00EA14DE" w:rsidRDefault="00EA14DE" w:rsidP="00941252">
      <w:pPr>
        <w:shd w:val="clear" w:color="auto" w:fill="FFFFFF"/>
        <w:spacing w:after="0" w:line="240" w:lineRule="auto"/>
        <w:ind w:firstLine="62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DE">
        <w:rPr>
          <w:rFonts w:ascii="Times New Roman" w:hAnsi="Times New Roman" w:cs="Times New Roman"/>
          <w:sz w:val="24"/>
          <w:szCs w:val="24"/>
        </w:rPr>
        <w:t>Для выявления и оказания своевременной помощи семьям участником специальной военной операции, в штатное расписание учреждения введено отделение по сопровождению семей участников специальной военной операции (8,0 шт.ед.).</w:t>
      </w:r>
    </w:p>
    <w:p w:rsidR="00EA14DE" w:rsidRDefault="00EA14DE" w:rsidP="00941252">
      <w:pPr>
        <w:shd w:val="clear" w:color="auto" w:fill="FFFFFF"/>
        <w:spacing w:after="0" w:line="240" w:lineRule="auto"/>
        <w:ind w:firstLine="62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A14DE">
        <w:rPr>
          <w:rFonts w:ascii="Times New Roman" w:hAnsi="Times New Roman" w:cs="Times New Roman"/>
          <w:sz w:val="24"/>
          <w:szCs w:val="24"/>
        </w:rPr>
        <w:t xml:space="preserve">С 01.04.2024 года с целью реализации проекта по развитию практик помощи детям </w:t>
      </w:r>
      <w:r w:rsidR="00450334">
        <w:rPr>
          <w:rFonts w:ascii="Times New Roman" w:hAnsi="Times New Roman" w:cs="Times New Roman"/>
          <w:sz w:val="24"/>
          <w:szCs w:val="24"/>
        </w:rPr>
        <w:br/>
      </w:r>
      <w:r w:rsidRPr="00EA14DE">
        <w:rPr>
          <w:rFonts w:ascii="Times New Roman" w:hAnsi="Times New Roman" w:cs="Times New Roman"/>
          <w:sz w:val="24"/>
          <w:szCs w:val="24"/>
        </w:rPr>
        <w:t>и молодым взрослым в уязвимой ситуации в штатное расписание учреждения введено отделение по реализации проекта «Мобильный навигатор» (6,0 шт.ед.).</w:t>
      </w:r>
    </w:p>
    <w:p w:rsidR="00495566" w:rsidRPr="00495566" w:rsidRDefault="006C282D" w:rsidP="00941252">
      <w:pPr>
        <w:shd w:val="clear" w:color="auto" w:fill="FFFFFF"/>
        <w:spacing w:after="0" w:line="240" w:lineRule="auto"/>
        <w:ind w:firstLine="62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450334">
        <w:rPr>
          <w:rFonts w:ascii="Times New Roman" w:hAnsi="Times New Roman" w:cs="Times New Roman"/>
          <w:spacing w:val="-6"/>
          <w:sz w:val="24"/>
          <w:szCs w:val="24"/>
        </w:rPr>
        <w:t>202</w:t>
      </w:r>
      <w:r w:rsidR="001F0066" w:rsidRPr="00450334">
        <w:rPr>
          <w:rFonts w:ascii="Times New Roman" w:hAnsi="Times New Roman" w:cs="Times New Roman"/>
          <w:spacing w:val="-6"/>
          <w:sz w:val="24"/>
          <w:szCs w:val="24"/>
        </w:rPr>
        <w:t>4</w:t>
      </w:r>
      <w:r w:rsidRPr="00450334">
        <w:rPr>
          <w:rFonts w:ascii="Times New Roman" w:hAnsi="Times New Roman" w:cs="Times New Roman"/>
          <w:spacing w:val="-6"/>
          <w:sz w:val="24"/>
          <w:szCs w:val="24"/>
        </w:rPr>
        <w:t xml:space="preserve"> году у</w:t>
      </w:r>
      <w:r w:rsidR="00495566" w:rsidRPr="00450334">
        <w:rPr>
          <w:rFonts w:ascii="Times New Roman" w:hAnsi="Times New Roman" w:cs="Times New Roman"/>
          <w:spacing w:val="-6"/>
          <w:sz w:val="24"/>
          <w:szCs w:val="24"/>
        </w:rPr>
        <w:t xml:space="preserve">комплектованность учреждения специалистами </w:t>
      </w:r>
      <w:r w:rsidR="0095313E" w:rsidRPr="00450334">
        <w:rPr>
          <w:rFonts w:ascii="Times New Roman" w:hAnsi="Times New Roman" w:cs="Times New Roman"/>
          <w:spacing w:val="-6"/>
          <w:sz w:val="24"/>
          <w:szCs w:val="24"/>
        </w:rPr>
        <w:t>составила 93% (202</w:t>
      </w:r>
      <w:r w:rsidR="00385D03" w:rsidRPr="00450334">
        <w:rPr>
          <w:rFonts w:ascii="Times New Roman" w:hAnsi="Times New Roman" w:cs="Times New Roman"/>
          <w:spacing w:val="-6"/>
          <w:sz w:val="24"/>
          <w:szCs w:val="24"/>
        </w:rPr>
        <w:t>3</w:t>
      </w:r>
      <w:r w:rsidR="0095313E" w:rsidRPr="00450334">
        <w:rPr>
          <w:rFonts w:ascii="Times New Roman" w:hAnsi="Times New Roman" w:cs="Times New Roman"/>
          <w:spacing w:val="-6"/>
          <w:sz w:val="24"/>
          <w:szCs w:val="24"/>
        </w:rPr>
        <w:t xml:space="preserve"> год – </w:t>
      </w:r>
      <w:r w:rsidR="00385D03" w:rsidRPr="00450334">
        <w:rPr>
          <w:rFonts w:ascii="Times New Roman" w:hAnsi="Times New Roman" w:cs="Times New Roman"/>
          <w:spacing w:val="-6"/>
          <w:sz w:val="24"/>
          <w:szCs w:val="24"/>
        </w:rPr>
        <w:t>93</w:t>
      </w:r>
      <w:r w:rsidR="00495566" w:rsidRPr="00450334">
        <w:rPr>
          <w:rFonts w:ascii="Times New Roman" w:hAnsi="Times New Roman" w:cs="Times New Roman"/>
          <w:spacing w:val="-6"/>
          <w:sz w:val="24"/>
          <w:szCs w:val="24"/>
        </w:rPr>
        <w:t>%). Принято на работу в учреждение</w:t>
      </w:r>
      <w:r w:rsidR="00495566" w:rsidRPr="00495566">
        <w:rPr>
          <w:rFonts w:ascii="Times New Roman" w:hAnsi="Times New Roman" w:cs="Times New Roman"/>
          <w:sz w:val="24"/>
          <w:szCs w:val="24"/>
        </w:rPr>
        <w:t xml:space="preserve"> 10</w:t>
      </w:r>
      <w:r w:rsidR="00385D03">
        <w:rPr>
          <w:rFonts w:ascii="Times New Roman" w:hAnsi="Times New Roman" w:cs="Times New Roman"/>
          <w:sz w:val="24"/>
          <w:szCs w:val="24"/>
        </w:rPr>
        <w:t>2</w:t>
      </w:r>
      <w:r w:rsidR="00495566" w:rsidRPr="00495566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495566" w:rsidRPr="00495566">
        <w:rPr>
          <w:rFonts w:ascii="Times New Roman" w:hAnsi="Times New Roman" w:cs="Times New Roman"/>
          <w:sz w:val="24"/>
          <w:szCs w:val="24"/>
        </w:rPr>
        <w:t xml:space="preserve"> (202</w:t>
      </w:r>
      <w:r w:rsidR="00385D03">
        <w:rPr>
          <w:rFonts w:ascii="Times New Roman" w:hAnsi="Times New Roman" w:cs="Times New Roman"/>
          <w:sz w:val="24"/>
          <w:szCs w:val="24"/>
        </w:rPr>
        <w:t>3</w:t>
      </w:r>
      <w:r w:rsidR="00495566" w:rsidRPr="00495566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385D03">
        <w:rPr>
          <w:rFonts w:ascii="Times New Roman" w:hAnsi="Times New Roman" w:cs="Times New Roman"/>
          <w:sz w:val="24"/>
          <w:szCs w:val="24"/>
        </w:rPr>
        <w:t>104</w:t>
      </w:r>
      <w:r w:rsidR="00495566" w:rsidRPr="00495566">
        <w:rPr>
          <w:rFonts w:ascii="Times New Roman" w:hAnsi="Times New Roman" w:cs="Times New Roman"/>
          <w:sz w:val="24"/>
          <w:szCs w:val="24"/>
        </w:rPr>
        <w:t xml:space="preserve"> чел</w:t>
      </w:r>
      <w:r>
        <w:rPr>
          <w:rFonts w:ascii="Times New Roman" w:hAnsi="Times New Roman" w:cs="Times New Roman"/>
          <w:sz w:val="24"/>
          <w:szCs w:val="24"/>
        </w:rPr>
        <w:t>.</w:t>
      </w:r>
      <w:r w:rsidR="00495566" w:rsidRPr="00495566">
        <w:rPr>
          <w:rFonts w:ascii="Times New Roman" w:hAnsi="Times New Roman" w:cs="Times New Roman"/>
          <w:sz w:val="24"/>
          <w:szCs w:val="24"/>
        </w:rPr>
        <w:t>).</w:t>
      </w:r>
    </w:p>
    <w:p w:rsidR="00495566" w:rsidRPr="00495566" w:rsidRDefault="00495566" w:rsidP="00941252">
      <w:pPr>
        <w:shd w:val="clear" w:color="auto" w:fill="FFFFFF"/>
        <w:spacing w:after="0" w:line="240" w:lineRule="auto"/>
        <w:ind w:firstLine="62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95566">
        <w:rPr>
          <w:rFonts w:ascii="Times New Roman" w:hAnsi="Times New Roman" w:cs="Times New Roman"/>
          <w:sz w:val="24"/>
          <w:szCs w:val="24"/>
        </w:rPr>
        <w:t xml:space="preserve">Численность уволенных работников - </w:t>
      </w:r>
      <w:r w:rsidR="00385D03">
        <w:rPr>
          <w:rFonts w:ascii="Times New Roman" w:hAnsi="Times New Roman" w:cs="Times New Roman"/>
          <w:sz w:val="24"/>
          <w:szCs w:val="24"/>
        </w:rPr>
        <w:t>94</w:t>
      </w:r>
      <w:r w:rsidRPr="00495566">
        <w:rPr>
          <w:rFonts w:ascii="Times New Roman" w:hAnsi="Times New Roman" w:cs="Times New Roman"/>
          <w:sz w:val="24"/>
          <w:szCs w:val="24"/>
        </w:rPr>
        <w:t xml:space="preserve"> чел</w:t>
      </w:r>
      <w:r w:rsidR="006C282D">
        <w:rPr>
          <w:rFonts w:ascii="Times New Roman" w:hAnsi="Times New Roman" w:cs="Times New Roman"/>
          <w:sz w:val="24"/>
          <w:szCs w:val="24"/>
        </w:rPr>
        <w:t>.</w:t>
      </w:r>
      <w:r w:rsidRPr="00495566">
        <w:rPr>
          <w:rFonts w:ascii="Times New Roman" w:hAnsi="Times New Roman" w:cs="Times New Roman"/>
          <w:sz w:val="24"/>
          <w:szCs w:val="24"/>
        </w:rPr>
        <w:t xml:space="preserve"> (202</w:t>
      </w:r>
      <w:r w:rsidR="00385D03">
        <w:rPr>
          <w:rFonts w:ascii="Times New Roman" w:hAnsi="Times New Roman" w:cs="Times New Roman"/>
          <w:sz w:val="24"/>
          <w:szCs w:val="24"/>
        </w:rPr>
        <w:t>3</w:t>
      </w:r>
      <w:r w:rsidRPr="00495566">
        <w:rPr>
          <w:rFonts w:ascii="Times New Roman" w:hAnsi="Times New Roman" w:cs="Times New Roman"/>
          <w:sz w:val="24"/>
          <w:szCs w:val="24"/>
        </w:rPr>
        <w:t xml:space="preserve"> год – </w:t>
      </w:r>
      <w:r w:rsidR="00385D03" w:rsidRPr="00495566">
        <w:rPr>
          <w:rFonts w:ascii="Times New Roman" w:hAnsi="Times New Roman" w:cs="Times New Roman"/>
          <w:sz w:val="24"/>
          <w:szCs w:val="24"/>
        </w:rPr>
        <w:t>57</w:t>
      </w:r>
      <w:r w:rsidRPr="00495566">
        <w:rPr>
          <w:rFonts w:ascii="Times New Roman" w:hAnsi="Times New Roman" w:cs="Times New Roman"/>
          <w:sz w:val="24"/>
          <w:szCs w:val="24"/>
        </w:rPr>
        <w:t xml:space="preserve"> чел</w:t>
      </w:r>
      <w:r w:rsidR="006C282D">
        <w:rPr>
          <w:rFonts w:ascii="Times New Roman" w:hAnsi="Times New Roman" w:cs="Times New Roman"/>
          <w:sz w:val="24"/>
          <w:szCs w:val="24"/>
        </w:rPr>
        <w:t>.</w:t>
      </w:r>
      <w:r w:rsidRPr="00495566">
        <w:rPr>
          <w:rFonts w:ascii="Times New Roman" w:hAnsi="Times New Roman" w:cs="Times New Roman"/>
          <w:sz w:val="24"/>
          <w:szCs w:val="24"/>
        </w:rPr>
        <w:t>).</w:t>
      </w:r>
    </w:p>
    <w:p w:rsidR="00495566" w:rsidRDefault="00495566" w:rsidP="00941252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566">
        <w:rPr>
          <w:rFonts w:ascii="Times New Roman" w:hAnsi="Times New Roman" w:cs="Times New Roman"/>
          <w:sz w:val="24"/>
          <w:szCs w:val="24"/>
        </w:rPr>
        <w:t>Т</w:t>
      </w:r>
      <w:r w:rsidR="0095313E">
        <w:rPr>
          <w:rFonts w:ascii="Times New Roman" w:eastAsia="Times New Roman" w:hAnsi="Times New Roman" w:cs="Times New Roman"/>
          <w:sz w:val="24"/>
          <w:szCs w:val="24"/>
        </w:rPr>
        <w:t xml:space="preserve">екучесть кадров составила - </w:t>
      </w:r>
      <w:r w:rsidR="00385D03">
        <w:rPr>
          <w:rFonts w:ascii="Times New Roman" w:eastAsia="Times New Roman" w:hAnsi="Times New Roman" w:cs="Times New Roman"/>
          <w:sz w:val="24"/>
          <w:szCs w:val="24"/>
        </w:rPr>
        <w:t>31</w:t>
      </w:r>
      <w:r w:rsidRPr="00495566">
        <w:rPr>
          <w:rFonts w:ascii="Times New Roman" w:eastAsia="Times New Roman" w:hAnsi="Times New Roman" w:cs="Times New Roman"/>
          <w:sz w:val="24"/>
          <w:szCs w:val="24"/>
        </w:rPr>
        <w:t>%</w:t>
      </w:r>
      <w:r w:rsidR="001F0066">
        <w:rPr>
          <w:rFonts w:ascii="Times New Roman" w:hAnsi="Times New Roman" w:cs="Times New Roman"/>
          <w:sz w:val="24"/>
          <w:szCs w:val="24"/>
        </w:rPr>
        <w:t xml:space="preserve"> (2023</w:t>
      </w:r>
      <w:r w:rsidR="0095313E">
        <w:rPr>
          <w:rFonts w:ascii="Times New Roman" w:hAnsi="Times New Roman" w:cs="Times New Roman"/>
          <w:sz w:val="24"/>
          <w:szCs w:val="24"/>
        </w:rPr>
        <w:t xml:space="preserve"> год - </w:t>
      </w:r>
      <w:r w:rsidR="00385D03">
        <w:rPr>
          <w:rFonts w:ascii="Times New Roman" w:hAnsi="Times New Roman" w:cs="Times New Roman"/>
          <w:sz w:val="24"/>
          <w:szCs w:val="24"/>
        </w:rPr>
        <w:t>15</w:t>
      </w:r>
      <w:r w:rsidRPr="00495566">
        <w:rPr>
          <w:rFonts w:ascii="Times New Roman" w:hAnsi="Times New Roman" w:cs="Times New Roman"/>
          <w:sz w:val="24"/>
          <w:szCs w:val="24"/>
        </w:rPr>
        <w:t xml:space="preserve">%).  </w:t>
      </w:r>
    </w:p>
    <w:p w:rsidR="00385D03" w:rsidRDefault="00385D03" w:rsidP="009412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566">
        <w:rPr>
          <w:rFonts w:ascii="Times New Roman" w:hAnsi="Times New Roman" w:cs="Times New Roman"/>
          <w:sz w:val="24"/>
          <w:szCs w:val="24"/>
        </w:rPr>
        <w:t>Средний возраст работников составляет 4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955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Pr="00495566">
        <w:rPr>
          <w:rFonts w:ascii="Times New Roman" w:hAnsi="Times New Roman" w:cs="Times New Roman"/>
          <w:sz w:val="24"/>
          <w:szCs w:val="24"/>
        </w:rPr>
        <w:t xml:space="preserve"> (202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95566">
        <w:rPr>
          <w:rFonts w:ascii="Times New Roman" w:hAnsi="Times New Roman" w:cs="Times New Roman"/>
          <w:sz w:val="24"/>
          <w:szCs w:val="24"/>
        </w:rPr>
        <w:t xml:space="preserve"> год – 4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495566">
        <w:rPr>
          <w:rFonts w:ascii="Times New Roman" w:hAnsi="Times New Roman" w:cs="Times New Roman"/>
          <w:sz w:val="24"/>
          <w:szCs w:val="24"/>
        </w:rPr>
        <w:t xml:space="preserve"> лет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385D03" w:rsidRPr="00450334" w:rsidRDefault="00BC3391" w:rsidP="009412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-6"/>
          <w:sz w:val="24"/>
          <w:szCs w:val="24"/>
        </w:rPr>
      </w:pPr>
      <w:r w:rsidRPr="00BC3391">
        <w:rPr>
          <w:rFonts w:ascii="Times New Roman" w:eastAsia="Times New Roman" w:hAnsi="Times New Roman" w:cs="Times New Roman"/>
          <w:sz w:val="24"/>
          <w:szCs w:val="24"/>
        </w:rPr>
        <w:t xml:space="preserve">Организационная </w:t>
      </w:r>
      <w:r w:rsidRPr="004503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структура учреждения включает подразделения и их взаимосвязи в ходе производственного процесса. Также, определяет порядок подчиненности работников </w:t>
      </w:r>
      <w:r w:rsidR="00450334">
        <w:rPr>
          <w:rFonts w:ascii="Times New Roman" w:eastAsia="Times New Roman" w:hAnsi="Times New Roman" w:cs="Times New Roman"/>
          <w:spacing w:val="-6"/>
          <w:sz w:val="24"/>
          <w:szCs w:val="24"/>
        </w:rPr>
        <w:br/>
      </w:r>
      <w:r w:rsidRPr="00450334">
        <w:rPr>
          <w:rFonts w:ascii="Times New Roman" w:eastAsia="Times New Roman" w:hAnsi="Times New Roman" w:cs="Times New Roman"/>
          <w:spacing w:val="-6"/>
          <w:sz w:val="24"/>
          <w:szCs w:val="24"/>
        </w:rPr>
        <w:t>и подразделений.</w:t>
      </w:r>
    </w:p>
    <w:p w:rsidR="00385D03" w:rsidRDefault="00385D03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D03" w:rsidRDefault="00385D03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BC3391" w:rsidRPr="00BC3391" w:rsidRDefault="00BC3391" w:rsidP="00BC3391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BC3391" w:rsidRPr="00BC3391" w:rsidRDefault="00A32A4F" w:rsidP="00BC3391">
      <w:pPr>
        <w:tabs>
          <w:tab w:val="left" w:pos="994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</w:rPr>
      </w:pPr>
      <w:r>
        <w:rPr>
          <w:noProof/>
        </w:rPr>
        <w:lastRenderedPageBreak/>
        <w:pict>
          <v:rect id="Rectangle 26" o:spid="_x0000_s1308" style="position:absolute;margin-left:136.8pt;margin-top:6.1pt;width:292.5pt;height:23.25pt;z-index:2524656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" fillcolor="window" strokecolor="#d99694" strokeweight="1pt">
            <v:shadow on="t" color="#632523" opacity=".5" offset="1pt"/>
            <v:textbox style="mso-next-textbox:#Rectangle 26">
              <w:txbxContent>
                <w:p w:rsidR="000A0CA0" w:rsidRPr="009E4891" w:rsidRDefault="000A0CA0" w:rsidP="00BC3391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9E4891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Директор БУ СО ВО «КЦСОН «Забота»</w:t>
                  </w:r>
                </w:p>
              </w:txbxContent>
            </v:textbox>
          </v:rect>
        </w:pict>
      </w: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36" o:spid="_x0000_s1348" type="#_x0000_t202" style="position:absolute;margin-left:281.75pt;margin-top:665.05pt;width:1in;height:27.75pt;z-index:25251379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" filled="f" stroked="f" strokeweight=".5pt">
            <v:textbox>
              <w:txbxContent>
                <w:p w:rsidR="000A0CA0" w:rsidRPr="003D69A8" w:rsidRDefault="000A0CA0" w:rsidP="00BC33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Отделение ранней помощи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00" o:spid="_x0000_s1347" type="#_x0000_t32" style="position:absolute;margin-left:416.2pt;margin-top:623.8pt;width:17.65pt;height:0;z-index:252504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"/>
        </w:pict>
      </w:r>
      <w:r>
        <w:rPr>
          <w:noProof/>
        </w:rPr>
        <w:pict>
          <v:rect id="_x0000_s1346" style="position:absolute;margin-left:275.6pt;margin-top:593.4pt;width:138.8pt;height:48pt;z-index:25251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" fillcolor="window" strokecolor="#d99694" strokeweight="1pt">
            <v:shadow on="t" color="#632523" opacity=".5" offset="1pt"/>
            <v:textbox>
              <w:txbxContent>
                <w:p w:rsidR="000A0CA0" w:rsidRPr="00146D32" w:rsidRDefault="000A0CA0" w:rsidP="00A439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146D32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Отделение по реализации проекта «Мобильный навигатор»</w:t>
                  </w:r>
                </w:p>
                <w:p w:rsidR="000A0CA0" w:rsidRPr="00A71DAA" w:rsidRDefault="000A0CA0" w:rsidP="00BC33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rect id="Rectangle 202" o:spid="_x0000_s1345" style="position:absolute;margin-left:275.65pt;margin-top:655.8pt;width:140.55pt;height:44pt;z-index:252506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" fillcolor="window" strokecolor="#d99694" strokeweight="1pt">
            <v:shadow on="t" color="#632523" opacity=".5" offset="1pt"/>
            <v:textbox>
              <w:txbxContent>
                <w:p w:rsidR="000A0CA0" w:rsidRPr="008A10A0" w:rsidRDefault="000A0CA0" w:rsidP="00BC33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AutoShape 201" o:spid="_x0000_s1344" type="#_x0000_t32" style="position:absolute;margin-left:389.2pt;margin-top:687.95pt;width:34.35pt;height:0;z-index:25250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"/>
        </w:pict>
      </w:r>
      <w:r>
        <w:rPr>
          <w:noProof/>
        </w:rPr>
        <w:pict>
          <v:rect id="Rectangle 190" o:spid="_x0000_s1331" style="position:absolute;margin-left:118.8pt;margin-top:227.05pt;width:91.95pt;height:106.5pt;z-index:25249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" fillcolor="window" strokecolor="#d99694" strokeweight="1pt">
            <v:shadow on="t" color="#632523" opacity=".5" offset="1pt"/>
            <v:textbox style="mso-next-textbox:#Rectangle 190">
              <w:txbxContent>
                <w:p w:rsidR="000A0CA0" w:rsidRPr="00C7090B" w:rsidRDefault="000A0CA0" w:rsidP="00BC33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r w:rsidRPr="00C7090B">
                    <w:rPr>
                      <w:rFonts w:ascii="Times New Roman" w:hAnsi="Times New Roman" w:cs="Times New Roman"/>
                      <w:szCs w:val="24"/>
                    </w:rPr>
                    <w:t xml:space="preserve">  </w:t>
                  </w:r>
                </w:p>
                <w:p w:rsidR="000A0CA0" w:rsidRPr="00C7090B" w:rsidRDefault="000A0CA0" w:rsidP="00BC3391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Поле 753" o:spid="_x0000_s1330" type="#_x0000_t202" style="position:absolute;margin-left:119.75pt;margin-top:227.35pt;width:85.5pt;height:102.75pt;z-index:25251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" filled="f" stroked="f" strokeweight=".5pt">
            <v:textbox style="mso-next-textbox:#Поле 753">
              <w:txbxContent>
                <w:p w:rsidR="000A0CA0" w:rsidRPr="009E4891" w:rsidRDefault="000A0CA0" w:rsidP="00A439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Социально-</w:t>
                  </w:r>
                </w:p>
                <w:p w:rsidR="000A0CA0" w:rsidRPr="009E4891" w:rsidRDefault="000A0CA0" w:rsidP="00A439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реабилитационное отделение для граждан пожилого </w:t>
                  </w:r>
                </w:p>
                <w:p w:rsidR="000A0CA0" w:rsidRPr="009E4891" w:rsidRDefault="000A0CA0" w:rsidP="00A439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возраста </w:t>
                  </w:r>
                </w:p>
                <w:p w:rsidR="000A0CA0" w:rsidRDefault="000A0CA0" w:rsidP="00A43933">
                  <w:pPr>
                    <w:spacing w:after="0" w:line="240" w:lineRule="auto"/>
                    <w:jc w:val="center"/>
                  </w:pP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и инвалидов 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188" o:spid="_x0000_s1329" style="position:absolute;margin-left:119.75pt;margin-top:75.1pt;width:84.75pt;height:71.25pt;z-index:252495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" fillcolor="window" strokecolor="#d99694" strokeweight="1pt">
            <v:shadow on="t" color="#632523" opacity=".5" offset="1pt"/>
            <v:textbox style="mso-next-textbox:#Rectangle 188">
              <w:txbxContent>
                <w:p w:rsidR="000A0CA0" w:rsidRPr="009E4891" w:rsidRDefault="000A0CA0" w:rsidP="00A439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Заместитель директора по социальному сопровождению</w:t>
                  </w:r>
                </w:p>
                <w:p w:rsidR="000A0CA0" w:rsidRPr="00CF308F" w:rsidRDefault="000A0CA0" w:rsidP="00BC3391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AutoShape 176" o:spid="_x0000_s1327" type="#_x0000_t32" style="position:absolute;margin-left:349.25pt;margin-top:28.6pt;width:109.05pt;height:40.7pt;z-index:252486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51sPQIAAGY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">
            <v:stroke endarrow="block"/>
          </v:shape>
        </w:pict>
      </w:r>
      <w:r>
        <w:rPr>
          <w:noProof/>
        </w:rPr>
        <w:pict>
          <v:shape id="AutoShape 178" o:spid="_x0000_s1326" type="#_x0000_t32" style="position:absolute;margin-left:310.25pt;margin-top:29.35pt;width:67.5pt;height:45.2pt;z-index:252488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">
            <v:stroke endarrow="block"/>
          </v:shape>
        </w:pict>
      </w:r>
      <w:r>
        <w:rPr>
          <w:noProof/>
        </w:rPr>
        <w:pict>
          <v:shape id="AutoShape 198" o:spid="_x0000_s1325" type="#_x0000_t32" style="position:absolute;margin-left:424.3pt;margin-top:403pt;width:14.95pt;height:0;z-index:25250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WANIQIAAD4EAAAOAAAAZHJzL2Uyb0RvYy54bWysU8GO2jAQvVfqP1i+QxIa2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"/>
        </w:pict>
      </w:r>
      <w:r>
        <w:rPr>
          <w:noProof/>
        </w:rPr>
        <w:pict>
          <v:shape id="AutoShape 195" o:spid="_x0000_s1324" type="#_x0000_t32" style="position:absolute;margin-left:425.15pt;margin-top:274.65pt;width:14.05pt;height:0;z-index:252501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"/>
        </w:pict>
      </w:r>
      <w:r>
        <w:rPr>
          <w:noProof/>
        </w:rPr>
        <w:pict>
          <v:shape id="AutoShape 208" o:spid="_x0000_s1323" type="#_x0000_t32" style="position:absolute;margin-left:424.3pt;margin-top:120.4pt;width:14.95pt;height:0;z-index:25251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"/>
        </w:pict>
      </w:r>
      <w:r>
        <w:rPr>
          <w:noProof/>
        </w:rPr>
        <w:pict>
          <v:shape id="AutoShape 163" o:spid="_x0000_s1320" type="#_x0000_t32" style="position:absolute;margin-left:320pt;margin-top:275.35pt;width:33.4pt;height:.4pt;flip:y;z-index:252478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">
            <v:stroke endarrow="block"/>
          </v:shape>
        </w:pict>
      </w:r>
      <w:r>
        <w:rPr>
          <w:noProof/>
        </w:rPr>
        <w:pict>
          <v:shape id="AutoShape 153" o:spid="_x0000_s1319" type="#_x0000_t32" style="position:absolute;margin-left:319.95pt;margin-top:121.15pt;width:0;height:154.15pt;z-index:252469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"/>
        </w:pict>
      </w:r>
      <w:r>
        <w:rPr>
          <w:noProof/>
        </w:rPr>
        <w:pict>
          <v:rect id="Rectangle 193" o:spid="_x0000_s1318" style="position:absolute;margin-left:323.85pt;margin-top:75.1pt;width:88.5pt;height:71.25pt;z-index:252499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" fillcolor="window" strokecolor="#d99694" strokeweight="1pt">
            <v:shadow on="t" color="#632523" opacity=".5" offset="1pt"/>
            <v:textbox style="mso-next-textbox:#Rectangle 193">
              <w:txbxContent>
                <w:p w:rsidR="000A0CA0" w:rsidRDefault="000A0CA0" w:rsidP="00A43933">
                  <w:pPr>
                    <w:spacing w:after="0" w:line="240" w:lineRule="auto"/>
                    <w:jc w:val="center"/>
                  </w:pPr>
                  <w:r w:rsidRPr="00A43933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</w:rPr>
                    <w:t>Заместитель директора по административно-хозяйственной работе</w:t>
                  </w:r>
                </w:p>
              </w:txbxContent>
            </v:textbox>
          </v:rect>
        </w:pict>
      </w:r>
      <w:r>
        <w:rPr>
          <w:noProof/>
        </w:rPr>
        <w:pict>
          <v:rect id="Rectangle 207" o:spid="_x0000_s1317" style="position:absolute;margin-left:225.5pt;margin-top:75.1pt;width:84.75pt;height:71.25pt;z-index:25251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" fillcolor="window" strokecolor="#d99694" strokeweight="1pt">
            <v:shadow on="t" color="#632523" opacity=".5" offset="1pt"/>
            <v:textbox style="mso-next-textbox:#Rectangle 207">
              <w:txbxContent>
                <w:p w:rsidR="000A0CA0" w:rsidRPr="00CF308F" w:rsidRDefault="000A0CA0" w:rsidP="00A439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43933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</w:rPr>
                    <w:t>Заместитель директора  по организационно - правовой и кадровой работе</w:t>
                  </w:r>
                  <w:r w:rsidRPr="00A43933">
                    <w:rPr>
                      <w:rFonts w:ascii="Times New Roman" w:hAnsi="Times New Roman" w:cs="Times New Roman"/>
                      <w:spacing w:val="-6"/>
                      <w:szCs w:val="24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91" o:spid="_x0000_s1315" style="position:absolute;margin-left:119.75pt;margin-top:163.6pt;width:84.75pt;height:48.75pt;z-index:252498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" fillcolor="window" strokecolor="#d99694" strokeweight="1pt">
            <v:shadow on="t" color="#632523" opacity=".5" offset="1pt"/>
            <v:textbox style="mso-next-textbox:#Rectangle 191">
              <w:txbxContent>
                <w:p w:rsidR="000A0CA0" w:rsidRPr="009E4891" w:rsidRDefault="000A0CA0" w:rsidP="00A439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Отделение  по работе с семьей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детьми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83" o:spid="_x0000_s1312" style="position:absolute;margin-left:14.75pt;margin-top:75.1pt;width:83.25pt;height:71.25pt;z-index:25249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" fillcolor="window" strokecolor="#d99694" strokeweight="1pt">
            <v:shadow on="t" color="#632523" opacity=".5" offset="1pt"/>
            <v:textbox style="mso-next-textbox:#Rectangle 183">
              <w:txbxContent>
                <w:p w:rsidR="000A0CA0" w:rsidRPr="00CF308F" w:rsidRDefault="000A0CA0" w:rsidP="00A439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Заместитель директора по организации социального обслуживания</w:t>
                  </w:r>
                </w:p>
              </w:txbxContent>
            </v:textbox>
          </v:rect>
        </w:pict>
      </w:r>
      <w:r>
        <w:rPr>
          <w:noProof/>
        </w:rPr>
        <w:pict>
          <v:rect id="Rectangle 184" o:spid="_x0000_s1311" style="position:absolute;margin-left:11pt;margin-top:163.6pt;width:87pt;height:111pt;z-index:25249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" fillcolor="window" strokecolor="#d99694" strokeweight="1pt">
            <v:shadow on="t" color="#632523" opacity=".5" offset="1pt"/>
            <v:textbox style="mso-next-textbox:#Rectangle 184">
              <w:txbxContent>
                <w:p w:rsidR="000A0CA0" w:rsidRPr="009E4891" w:rsidRDefault="000A0CA0" w:rsidP="00A439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Отделения </w:t>
                  </w: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социального обслуживания на дому граждан пожилого возраста и инвалидов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1,2,3,4,5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175" o:spid="_x0000_s1310" type="#_x0000_t32" style="position:absolute;margin-left:50.65pt;margin-top:29.15pt;width:174.75pt;height:40.7pt;flip:x;z-index:252485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">
            <v:stroke endarrow="block"/>
          </v:shape>
        </w:pict>
      </w:r>
      <w:r>
        <w:rPr>
          <w:noProof/>
        </w:rPr>
        <w:pict>
          <v:shape id="AutoShape 177" o:spid="_x0000_s1309" type="#_x0000_t32" style="position:absolute;margin-left:168.4pt;margin-top:29.15pt;width:97.5pt;height:40.7pt;flip:x;z-index:252487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">
            <v:stroke endarrow="block"/>
          </v:shape>
        </w:pict>
      </w:r>
      <w:r>
        <w:rPr>
          <w:noProof/>
        </w:rPr>
        <w:pict>
          <v:shape id="AutoShape 160" o:spid="_x0000_s1307" type="#_x0000_t32" style="position:absolute;margin-left:111.8pt;margin-top:324.75pt;width:20.55pt;height:0;z-index:252475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">
            <v:stroke endarrow="block"/>
          </v:shape>
        </w:pict>
      </w:r>
      <w:r>
        <w:rPr>
          <w:noProof/>
        </w:rPr>
        <w:pict>
          <v:shape id="AutoShape 159" o:spid="_x0000_s1306" type="#_x0000_t32" style="position:absolute;margin-left:111.8pt;margin-top:207.85pt;width:20.55pt;height:0;z-index:252474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pGdNgIAAGA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">
            <v:stroke endarrow="block"/>
          </v:shape>
        </w:pict>
      </w:r>
      <w:r>
        <w:rPr>
          <w:noProof/>
        </w:rPr>
        <w:pict>
          <v:shape id="AutoShape 171" o:spid="_x0000_s1305" type="#_x0000_t32" style="position:absolute;margin-left:111.8pt;margin-top:120.85pt;width:17.5pt;height:.25pt;z-index:252481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t06IwIAAEE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"/>
        </w:pict>
      </w:r>
      <w:r>
        <w:rPr>
          <w:noProof/>
        </w:rPr>
        <w:pict>
          <v:shape id="AutoShape 172" o:spid="_x0000_s1304" type="#_x0000_t32" style="position:absolute;margin-left:219.2pt;margin-top:121.1pt;width:15.65pt;height:0;z-index:252482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hkIQIAAD4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"/>
        </w:pict>
      </w:r>
      <w:r>
        <w:rPr>
          <w:noProof/>
        </w:rPr>
        <w:pict>
          <v:shape id="AutoShape 152" o:spid="_x0000_s1303" type="#_x0000_t32" style="position:absolute;margin-left:219.35pt;margin-top:121.4pt;width:0;height:154.15pt;z-index:252468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"/>
        </w:pict>
      </w:r>
      <w:r>
        <w:rPr>
          <w:noProof/>
        </w:rPr>
        <w:pict>
          <v:shape id="AutoShape 173" o:spid="_x0000_s1302" type="#_x0000_t32" style="position:absolute;margin-left:330.45pt;margin-top:121.15pt;width:14.95pt;height:0;z-index:252483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"/>
        </w:pict>
      </w:r>
      <w:r>
        <w:rPr>
          <w:noProof/>
        </w:rPr>
        <w:pict>
          <v:shape id="AutoShape 162" o:spid="_x0000_s1301" type="#_x0000_t32" style="position:absolute;margin-left:220.1pt;margin-top:275.3pt;width:18pt;height:0;z-index:25247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">
            <v:stroke endarrow="block"/>
          </v:shape>
        </w:pict>
      </w:r>
      <w:r>
        <w:rPr>
          <w:noProof/>
        </w:rPr>
        <w:pict>
          <v:shape id="AutoShape 174" o:spid="_x0000_s1300" type="#_x0000_t32" style="position:absolute;margin-left:476.65pt;margin-top:121.15pt;width:14.95pt;height:0;z-index:252484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VRv/IQIAAD4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"/>
        </w:pict>
      </w:r>
      <w:r>
        <w:rPr>
          <w:noProof/>
        </w:rPr>
        <w:pict>
          <v:shape id="AutoShape 170" o:spid="_x0000_s1299" type="#_x0000_t32" style="position:absolute;margin-left:1.3pt;margin-top:121.15pt;width:14.95pt;height:0;z-index:25248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"/>
        </w:pict>
      </w:r>
      <w:r>
        <w:rPr>
          <w:noProof/>
        </w:rPr>
        <w:pict>
          <v:shape id="AutoShape 158" o:spid="_x0000_s1298" type="#_x0000_t32" style="position:absolute;margin-left:1.3pt;margin-top:483.5pt;width:18pt;height:0;z-index:25247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">
            <v:stroke endarrow="block"/>
          </v:shape>
        </w:pict>
      </w:r>
      <w:r>
        <w:rPr>
          <w:noProof/>
        </w:rPr>
        <w:pict>
          <v:shape id="AutoShape 157" o:spid="_x0000_s1297" type="#_x0000_t32" style="position:absolute;margin-left:1.3pt;margin-top:372.55pt;width:18pt;height:0;z-index:252472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">
            <v:stroke endarrow="block"/>
          </v:shape>
        </w:pict>
      </w:r>
      <w:r>
        <w:rPr>
          <w:noProof/>
        </w:rPr>
        <w:pict>
          <v:shape id="AutoShape 156" o:spid="_x0000_s1296" type="#_x0000_t32" style="position:absolute;margin-left:1.3pt;margin-top:243.5pt;width:18pt;height:0;z-index:252471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">
            <v:stroke endarrow="block"/>
          </v:shape>
        </w:pict>
      </w:r>
      <w:r>
        <w:rPr>
          <w:noProof/>
        </w:rPr>
        <w:pict>
          <v:shape id="AutoShape 150" o:spid="_x0000_s1295" type="#_x0000_t32" style="position:absolute;margin-left:1.3pt;margin-top:121.15pt;width:0;height:362.35pt;z-index:252466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"/>
        </w:pict>
      </w:r>
    </w:p>
    <w:p w:rsidR="00385D03" w:rsidRDefault="00385D03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385D03" w:rsidRDefault="00A32A4F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AutoShape 179" o:spid="_x0000_s1328" type="#_x0000_t32" style="position:absolute;left:0;text-align:left;margin-left:275.6pt;margin-top:6.9pt;width:0;height:39.95pt;z-index:252489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">
            <v:stroke endarrow="block"/>
          </v:shape>
        </w:pict>
      </w: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A32A4F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rect id="Rectangle 209" o:spid="_x0000_s1338" style="position:absolute;left:0;text-align:left;margin-left:427.8pt;margin-top:10.15pt;width:82.5pt;height:113.75pt;z-index:252512768;visibility:visible;mso-wrap-distance-left:9pt;mso-wrap-distance-top:0;mso-wrap-distance-right:9pt;mso-wrap-distance-bottom:0;mso-position-horizontal-relative:text;mso-position-vertical-relative:text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" fillcolor="window" strokecolor="#d99694" strokeweight="1pt">
            <v:shadow on="t" color="#632523" opacity=".5" offset="1pt"/>
            <v:textbox style="mso-next-textbox:#Rectangle 209">
              <w:txbxContent>
                <w:p w:rsidR="000A0CA0" w:rsidRPr="009E4891" w:rsidRDefault="000A0CA0" w:rsidP="00A439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Начальник филиала 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br/>
                  </w: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БУ СО ВО «КЦСОН «Забота»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в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г. Череповце «Реабилитационный центр «Преодоление»</w:t>
                  </w:r>
                </w:p>
              </w:txbxContent>
            </v:textbox>
          </v:rect>
        </w:pict>
      </w: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CC6202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_x0000_s1358" type="#_x0000_t32" style="position:absolute;left:0;text-align:left;margin-left:319.95pt;margin-top:1.8pt;width:3.9pt;height:0;z-index:252520960;visibility:visible;mso-wrap-style:square;mso-height-percent:0;mso-wrap-distance-left:9pt;mso-wrap-distance-top:0;mso-wrap-distance-right:9pt;mso-wrap-distance-bottom:0;mso-position-horizontal-relative:text;mso-position-vertical-relative:text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" adj="-2086062,-1,-2086062"/>
        </w:pict>
      </w:r>
      <w:r>
        <w:rPr>
          <w:noProof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154" o:spid="_x0000_s1337" type="#_x0000_t34" style="position:absolute;left:0;text-align:left;margin-left:140.1pt;margin-top:284.4pt;width:567.4pt;height:.5pt;rotation:90;z-index:252470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" adj=",-6432480,-18301"/>
        </w:pict>
      </w:r>
      <w:r>
        <w:rPr>
          <w:noProof/>
        </w:rPr>
        <w:pict>
          <v:shape id="AutoShape 151" o:spid="_x0000_s1336" type="#_x0000_t32" style="position:absolute;left:0;text-align:left;margin-left:-97.9pt;margin-top:211.65pt;width:419.85pt;height:0;rotation:90;z-index:2524677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" adj="-8682,-1,-8682"/>
        </w:pict>
      </w: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A32A4F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rect id="Rectangle 194" o:spid="_x0000_s1321" style="position:absolute;left:0;text-align:left;margin-left:323.75pt;margin-top:2.6pt;width:88.5pt;height:239.4pt;z-index:252500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" fillcolor="window" strokecolor="#d99694" strokeweight="1pt">
            <v:shadow on="t" color="#632523" opacity=".5" offset="1pt"/>
            <v:textbox style="mso-next-textbox:#Rectangle 194">
              <w:txbxContent>
                <w:p w:rsidR="000A0CA0" w:rsidRDefault="000A0CA0" w:rsidP="00BC3391">
                  <w:pPr>
                    <w:spacing w:after="0" w:line="240" w:lineRule="auto"/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Надпись 2" o:spid="_x0000_s1322" type="#_x0000_t202" style="position:absolute;left:0;text-align:left;margin-left:323.75pt;margin-top:2.6pt;width:93pt;height:239.4pt;z-index:2525168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" filled="f" stroked="f">
            <v:textbox style="mso-next-textbox:#Надпись 2">
              <w:txbxContent>
                <w:p w:rsidR="000A0CA0" w:rsidRPr="00A43933" w:rsidRDefault="000A0CA0" w:rsidP="00A43933">
                  <w:pPr>
                    <w:spacing w:after="0" w:line="240" w:lineRule="auto"/>
                    <w:jc w:val="center"/>
                    <w:rPr>
                      <w:spacing w:val="-6"/>
                    </w:rPr>
                  </w:pPr>
                  <w:r w:rsidRPr="00A43933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</w:rPr>
                    <w:t>Экономисты, документоведы, специалисты по закупкам, специалисты по административно-хозяйственному обеспечению, контролер технического состояния автотранспортных средств, администраторы, сторожа (вахтеры), водители, дворники, уборщики служебных помещений</w:t>
                  </w:r>
                </w:p>
              </w:txbxContent>
            </v:textbox>
          </v:shape>
        </w:pict>
      </w:r>
      <w:r>
        <w:rPr>
          <w:noProof/>
        </w:rPr>
        <w:pict>
          <v:rect id="Rectangle 181" o:spid="_x0000_s1316" style="position:absolute;left:0;text-align:left;margin-left:224.75pt;margin-top:2.6pt;width:85.5pt;height:136.75pt;z-index:252490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" fillcolor="window" strokecolor="#d99694" strokeweight="1pt">
            <v:shadow on="t" color="#632523" opacity=".5" offset="1pt"/>
            <v:textbox style="mso-next-textbox:#Rectangle 181">
              <w:txbxContent>
                <w:p w:rsidR="000A0CA0" w:rsidRDefault="000A0CA0" w:rsidP="00A439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</w:rPr>
                  </w:pPr>
                  <w:r w:rsidRPr="00A43933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</w:rPr>
                    <w:t xml:space="preserve">Специалисты </w:t>
                  </w:r>
                  <w:r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</w:rPr>
                    <w:br/>
                  </w:r>
                  <w:r w:rsidRPr="00A43933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</w:rPr>
                    <w:t>по персоналу, специалист по охране труда, юрисконсульт, секретарь руководителя, специалист по связям с обществен</w:t>
                  </w:r>
                </w:p>
                <w:p w:rsidR="000A0CA0" w:rsidRPr="009A0025" w:rsidRDefault="000A0CA0" w:rsidP="00A439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Cs w:val="24"/>
                    </w:rPr>
                  </w:pPr>
                  <w:proofErr w:type="spellStart"/>
                  <w:r w:rsidRPr="00A43933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</w:rPr>
                    <w:t>ностью</w:t>
                  </w:r>
                  <w:proofErr w:type="spellEnd"/>
                  <w:r w:rsidRPr="00A43933">
                    <w:rPr>
                      <w:rFonts w:ascii="Times New Roman" w:hAnsi="Times New Roman" w:cs="Times New Roman"/>
                      <w:spacing w:val="-6"/>
                      <w:sz w:val="20"/>
                      <w:szCs w:val="20"/>
                    </w:rPr>
                    <w:t xml:space="preserve"> </w:t>
                  </w:r>
                </w:p>
              </w:txbxContent>
            </v:textbox>
          </v:rect>
        </w:pict>
      </w: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A32A4F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rect id="Rectangle 197" o:spid="_x0000_s1339" style="position:absolute;left:0;text-align:left;margin-left:429.3pt;margin-top:9.85pt;width:80.25pt;height:109.15pt;z-index:25250252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" fillcolor="window" strokecolor="#d99694" strokeweight="1pt">
            <v:shadow on="t" color="#632523" opacity=".5" offset="1pt"/>
            <v:textbox style="mso-next-textbox:#Rectangle 197">
              <w:txbxContent>
                <w:p w:rsidR="000A0CA0" w:rsidRPr="009E4891" w:rsidRDefault="000A0CA0" w:rsidP="00A439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009E">
                    <w:rPr>
                      <w:rFonts w:ascii="Times New Roman" w:hAnsi="Times New Roman" w:cs="Times New Roman"/>
                      <w:sz w:val="19"/>
                      <w:szCs w:val="19"/>
                    </w:rPr>
                    <w:t xml:space="preserve">Отделение организации социального обслуживания и социального </w:t>
                  </w:r>
                  <w:r>
                    <w:rPr>
                      <w:rFonts w:ascii="Times New Roman" w:hAnsi="Times New Roman" w:cs="Times New Roman"/>
                      <w:sz w:val="19"/>
                      <w:szCs w:val="19"/>
                    </w:rPr>
                    <w:t>с</w:t>
                  </w:r>
                  <w:r w:rsidRPr="00BB009E">
                    <w:rPr>
                      <w:rFonts w:ascii="Times New Roman" w:hAnsi="Times New Roman" w:cs="Times New Roman"/>
                      <w:sz w:val="19"/>
                      <w:szCs w:val="19"/>
                    </w:rPr>
                    <w:t>опровождения</w:t>
                  </w: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BB009E">
                    <w:rPr>
                      <w:rFonts w:ascii="Times New Roman" w:hAnsi="Times New Roman" w:cs="Times New Roman"/>
                      <w:sz w:val="19"/>
                      <w:szCs w:val="19"/>
                    </w:rPr>
                    <w:t>детей</w:t>
                  </w: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– инвалидов </w:t>
                  </w:r>
                </w:p>
                <w:p w:rsidR="000A0CA0" w:rsidRPr="009E4891" w:rsidRDefault="000A0CA0" w:rsidP="00A439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детей с ОВЗ</w:t>
                  </w:r>
                </w:p>
                <w:p w:rsidR="000A0CA0" w:rsidRPr="00A26C21" w:rsidRDefault="000A0CA0" w:rsidP="00BC3391">
                  <w:pPr>
                    <w:spacing w:after="0"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A32A4F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rect id="Rectangle 185" o:spid="_x0000_s1313" style="position:absolute;left:0;text-align:left;margin-left:11pt;margin-top:8.65pt;width:90pt;height:77.25pt;z-index:2524933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" fillcolor="window" strokecolor="#d99694" strokeweight="1pt">
            <v:shadow on="t" color="#632523" opacity=".5" offset="1pt"/>
            <v:textbox style="mso-next-textbox:#Rectangle 185">
              <w:txbxContent>
                <w:p w:rsidR="000A0CA0" w:rsidRPr="009E4891" w:rsidRDefault="000A0CA0" w:rsidP="00932C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Отделение срочного социального обслуживания по городу</w:t>
                  </w:r>
                </w:p>
                <w:p w:rsidR="000A0CA0" w:rsidRPr="00A26C21" w:rsidRDefault="000A0CA0" w:rsidP="00932C3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Череповцу</w:t>
                  </w:r>
                </w:p>
              </w:txbxContent>
            </v:textbox>
          </v:rect>
        </w:pict>
      </w:r>
    </w:p>
    <w:p w:rsidR="00285330" w:rsidRDefault="00A32A4F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rect id="Rectangle 205" o:spid="_x0000_s1340" style="position:absolute;left:0;text-align:left;margin-left:427.05pt;margin-top:12pt;width:81pt;height:89.1pt;z-index:25250969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" fillcolor="window" strokecolor="#d99694" strokeweight="1pt">
            <v:shadow on="t" color="#632523" opacity=".5" offset="1pt"/>
            <v:textbox style="mso-next-textbox:#Rectangle 205">
              <w:txbxContent>
                <w:p w:rsidR="000A0CA0" w:rsidRDefault="000A0CA0" w:rsidP="00A43933">
                  <w:pPr>
                    <w:tabs>
                      <w:tab w:val="left" w:pos="0"/>
                    </w:tabs>
                    <w:spacing w:after="0" w:line="240" w:lineRule="auto"/>
                    <w:ind w:right="4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Отделе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н</w:t>
                  </w: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ие психолого-</w:t>
                  </w:r>
                  <w:proofErr w:type="spellStart"/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педагогичес</w:t>
                  </w:r>
                  <w:proofErr w:type="spellEnd"/>
                </w:p>
                <w:p w:rsidR="000A0CA0" w:rsidRDefault="000A0CA0" w:rsidP="00A43933">
                  <w:pPr>
                    <w:tabs>
                      <w:tab w:val="left" w:pos="0"/>
                    </w:tabs>
                    <w:spacing w:after="0" w:line="240" w:lineRule="auto"/>
                    <w:ind w:right="4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кой помощи детям – инвалидам </w:t>
                  </w:r>
                </w:p>
                <w:p w:rsidR="000A0CA0" w:rsidRPr="009E4891" w:rsidRDefault="000A0CA0" w:rsidP="00A43933">
                  <w:pPr>
                    <w:tabs>
                      <w:tab w:val="left" w:pos="0"/>
                    </w:tabs>
                    <w:spacing w:after="0" w:line="240" w:lineRule="auto"/>
                    <w:ind w:right="45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 детям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 ОВЗ</w:t>
                  </w:r>
                </w:p>
              </w:txbxContent>
            </v:textbox>
          </v:rect>
        </w:pict>
      </w: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A32A4F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rect id="Rectangle 189" o:spid="_x0000_s1332" style="position:absolute;left:0;text-align:left;margin-left:119.75pt;margin-top:10.75pt;width:85.5pt;height:102pt;z-index:252496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" fillcolor="window" strokecolor="#d99694" strokeweight="1pt">
            <v:shadow on="t" color="#632523" opacity=".5" offset="1pt"/>
            <v:textbox style="mso-next-textbox:#Rectangle 189">
              <w:txbxContent>
                <w:p w:rsidR="000A0CA0" w:rsidRPr="009153AD" w:rsidRDefault="000A0CA0" w:rsidP="00A439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Отделение социальной адаптации для лиц без определенного места жительства и занятий</w:t>
                  </w:r>
                </w:p>
              </w:txbxContent>
            </v:textbox>
          </v:rect>
        </w:pict>
      </w: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A32A4F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rect id="Rectangle 186" o:spid="_x0000_s1314" style="position:absolute;left:0;text-align:left;margin-left:8pt;margin-top:.45pt;width:85.5pt;height:88.85pt;z-index:2524943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" fillcolor="window" strokecolor="#d99694" strokeweight="1pt">
            <v:shadow on="t" color="#632523" opacity=".5" offset="1pt"/>
            <v:textbox style="mso-next-textbox:#Rectangle 186">
              <w:txbxContent>
                <w:p w:rsidR="000A0CA0" w:rsidRPr="00A26C21" w:rsidRDefault="000A0CA0" w:rsidP="00A439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Отделение срочного социального обслуживания по Череповецкому району</w:t>
                  </w:r>
                </w:p>
              </w:txbxContent>
            </v:textbox>
          </v:rect>
        </w:pict>
      </w:r>
      <w:r>
        <w:rPr>
          <w:noProof/>
        </w:rPr>
        <w:pict>
          <v:shape id="AutoShape 161" o:spid="_x0000_s1333" type="#_x0000_t32" style="position:absolute;left:0;text-align:left;margin-left:112.05pt;margin-top:10pt;width:20.55pt;height:0;z-index:252476928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tDNgIAAGA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">
            <v:stroke endarrow="block"/>
          </v:shape>
        </w:pict>
      </w:r>
    </w:p>
    <w:p w:rsidR="00285330" w:rsidRDefault="00A32A4F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rect id="Rectangle 203" o:spid="_x0000_s1342" style="position:absolute;left:0;text-align:left;margin-left:430.05pt;margin-top:6.3pt;width:80.25pt;height:77.4pt;z-index:252507648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" fillcolor="window" strokecolor="#d99694" strokeweight="1pt">
            <v:shadow on="t" color="#632523" opacity=".5" offset="1pt"/>
            <v:textbox>
              <w:txbxContent>
                <w:p w:rsidR="000A0CA0" w:rsidRPr="0063256B" w:rsidRDefault="000A0CA0" w:rsidP="00BC3391">
                  <w:pPr>
                    <w:spacing w:after="0"/>
                    <w:ind w:right="972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rect>
        </w:pict>
      </w:r>
      <w:r>
        <w:rPr>
          <w:noProof/>
        </w:rPr>
        <w:pict>
          <v:shape id="Поле 742" o:spid="_x0000_s1341" type="#_x0000_t202" style="position:absolute;left:0;text-align:left;margin-left:429.3pt;margin-top:6.3pt;width:78pt;height:77.4pt;z-index:25251481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" filled="f" stroked="f" strokeweight=".5pt">
            <v:textbox style="mso-next-textbox:#Поле 742">
              <w:txbxContent>
                <w:p w:rsidR="000A0CA0" w:rsidRPr="009E4891" w:rsidRDefault="000A0CA0" w:rsidP="00A43933">
                  <w:pPr>
                    <w:spacing w:after="0" w:line="240" w:lineRule="auto"/>
                    <w:ind w:right="3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Отделение дневного пребывания </w:t>
                  </w:r>
                </w:p>
                <w:p w:rsidR="000A0CA0" w:rsidRDefault="000A0CA0" w:rsidP="00A43933">
                  <w:pPr>
                    <w:spacing w:after="0" w:line="240" w:lineRule="auto"/>
                    <w:jc w:val="center"/>
                  </w:pP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детей – инвалидов и детей с ОВЗ</w:t>
                  </w:r>
                </w:p>
              </w:txbxContent>
            </v:textbox>
          </v:shape>
        </w:pict>
      </w: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A32A4F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rect id="_x0000_s1334" style="position:absolute;left:0;text-align:left;margin-left:118.8pt;margin-top:-.5pt;width:91.95pt;height:78.55pt;z-index:252518912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" fillcolor="window" strokecolor="#d99694" strokeweight="1pt">
            <v:shadow on="t" color="#632523" opacity=".5" offset="1pt"/>
            <v:textbox style="mso-next-textbox:#_x0000_s1334">
              <w:txbxContent>
                <w:p w:rsidR="000A0CA0" w:rsidRPr="009E4891" w:rsidRDefault="000A0CA0" w:rsidP="00A439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Отделение по сопровождению семей участников специальной военной операции</w:t>
                  </w:r>
                </w:p>
              </w:txbxContent>
            </v:textbox>
          </v:rect>
        </w:pict>
      </w:r>
    </w:p>
    <w:p w:rsidR="00285330" w:rsidRDefault="00A32A4F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rect id="Rectangle 204" o:spid="_x0000_s1343" style="position:absolute;left:0;text-align:left;margin-left:430.05pt;margin-top:10.2pt;width:78.75pt;height:125.25pt;z-index:25250867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" fillcolor="window" strokecolor="#d99694" strokeweight="1pt">
            <v:shadow on="t" color="#632523" opacity=".5" offset="1pt"/>
            <v:textbox>
              <w:txbxContent>
                <w:p w:rsidR="000A0CA0" w:rsidRPr="009E4891" w:rsidRDefault="000A0CA0" w:rsidP="00A4393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E4891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Отделение социально-медицинской реабилитации детей – инвалидов, детей с ОВЗ, молодых инвалидов</w:t>
                  </w:r>
                </w:p>
              </w:txbxContent>
            </v:textbox>
          </v:rect>
        </w:pict>
      </w: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A32A4F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w:pict>
          <v:shape id="_x0000_s1335" type="#_x0000_t34" style="position:absolute;left:0;text-align:left;margin-left:112.05pt;margin-top:7.6pt;width:27.3pt;height:3.55pt;z-index:252517888;visibility:visible;mso-wrap-style:square;mso-wrap-distance-left:9pt;mso-wrap-distance-top:0;mso-wrap-distance-right:9pt;mso-wrap-distance-bottom:0;mso-position-horizontal-relative:text;mso-position-vertical-relative:text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" adj=",-3465127,-133516">
            <v:stroke endarrow="block" joinstyle="round"/>
          </v:shape>
        </w:pict>
      </w: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85330" w:rsidRDefault="00285330" w:rsidP="0049556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95566" w:rsidRDefault="00495566" w:rsidP="009412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95566">
        <w:rPr>
          <w:rFonts w:ascii="Times New Roman" w:eastAsia="Times New Roman" w:hAnsi="Times New Roman" w:cs="Times New Roman"/>
          <w:sz w:val="24"/>
          <w:szCs w:val="24"/>
        </w:rPr>
        <w:lastRenderedPageBreak/>
        <w:t>Распределение работников по возрастному составу выглядит следующим образом</w:t>
      </w:r>
      <w:r w:rsidR="003F06A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F11329" w:rsidRDefault="00F11329" w:rsidP="008C12F0">
      <w:pPr>
        <w:shd w:val="clear" w:color="auto" w:fill="FFFFFF"/>
        <w:spacing w:after="0" w:line="240" w:lineRule="auto"/>
        <w:ind w:left="2127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:rsidR="006C282D" w:rsidRPr="00D067EE" w:rsidRDefault="005B0635" w:rsidP="008C12F0">
      <w:pPr>
        <w:shd w:val="clear" w:color="auto" w:fill="FFFFFF"/>
        <w:spacing w:after="0" w:line="240" w:lineRule="auto"/>
        <w:ind w:left="2127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r w:rsidR="008C12F0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 </w:t>
      </w:r>
      <w:r w:rsidR="00A83E8B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 </w:t>
      </w:r>
      <w:r w:rsidR="006C282D" w:rsidRPr="00D067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Диаграмма № 3</w:t>
      </w:r>
    </w:p>
    <w:p w:rsidR="00495566" w:rsidRDefault="008C12F0" w:rsidP="0049556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50334">
        <w:rPr>
          <w:rFonts w:ascii="Times New Roman" w:hAnsi="Times New Roman" w:cs="Times New Roman"/>
          <w:noProof/>
          <w:spacing w:val="-6"/>
          <w:sz w:val="24"/>
          <w:szCs w:val="24"/>
        </w:rPr>
        <w:drawing>
          <wp:anchor distT="0" distB="0" distL="114300" distR="114300" simplePos="0" relativeHeight="252335616" behindDoc="1" locked="0" layoutInCell="1" allowOverlap="1">
            <wp:simplePos x="0" y="0"/>
            <wp:positionH relativeFrom="margin">
              <wp:posOffset>135890</wp:posOffset>
            </wp:positionH>
            <wp:positionV relativeFrom="paragraph">
              <wp:posOffset>45720</wp:posOffset>
            </wp:positionV>
            <wp:extent cx="2916555" cy="1947545"/>
            <wp:effectExtent l="0" t="0" r="0" b="0"/>
            <wp:wrapTight wrapText="bothSides">
              <wp:wrapPolygon edited="0">
                <wp:start x="0" y="0"/>
                <wp:lineTo x="0" y="21551"/>
                <wp:lineTo x="21586" y="21551"/>
                <wp:lineTo x="21586" y="0"/>
                <wp:lineTo x="0" y="0"/>
              </wp:wrapPolygon>
            </wp:wrapTight>
            <wp:docPr id="5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anchor>
        </w:drawing>
      </w:r>
      <w:r w:rsidR="00495566" w:rsidRPr="004503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Проанализировав кадровый состав </w:t>
      </w:r>
      <w:r w:rsidR="00450334">
        <w:rPr>
          <w:rFonts w:ascii="Times New Roman" w:eastAsia="Times New Roman" w:hAnsi="Times New Roman" w:cs="Times New Roman"/>
          <w:spacing w:val="-6"/>
          <w:sz w:val="24"/>
          <w:szCs w:val="24"/>
        </w:rPr>
        <w:br/>
      </w:r>
      <w:r w:rsidR="00495566" w:rsidRPr="004503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по гендерному признаку видно, </w:t>
      </w:r>
      <w:r w:rsidR="00450334">
        <w:rPr>
          <w:rFonts w:ascii="Times New Roman" w:eastAsia="Times New Roman" w:hAnsi="Times New Roman" w:cs="Times New Roman"/>
          <w:spacing w:val="-6"/>
          <w:sz w:val="24"/>
          <w:szCs w:val="24"/>
        </w:rPr>
        <w:br/>
      </w:r>
      <w:r w:rsidR="00495566" w:rsidRPr="00450334">
        <w:rPr>
          <w:rFonts w:ascii="Times New Roman" w:eastAsia="Times New Roman" w:hAnsi="Times New Roman" w:cs="Times New Roman"/>
          <w:spacing w:val="-6"/>
          <w:sz w:val="24"/>
          <w:szCs w:val="24"/>
        </w:rPr>
        <w:t>что в учреждении работают в основном женщины, в связи с этим у учреждения большие потери рабочего времени, т</w:t>
      </w:r>
      <w:r w:rsidR="0095313E" w:rsidRPr="004503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ак </w:t>
      </w:r>
      <w:r w:rsidR="00495566" w:rsidRPr="00450334">
        <w:rPr>
          <w:rFonts w:ascii="Times New Roman" w:eastAsia="Times New Roman" w:hAnsi="Times New Roman" w:cs="Times New Roman"/>
          <w:spacing w:val="-6"/>
          <w:sz w:val="24"/>
          <w:szCs w:val="24"/>
        </w:rPr>
        <w:t>к</w:t>
      </w:r>
      <w:r w:rsidR="0095313E" w:rsidRPr="00450334">
        <w:rPr>
          <w:rFonts w:ascii="Times New Roman" w:eastAsia="Times New Roman" w:hAnsi="Times New Roman" w:cs="Times New Roman"/>
          <w:spacing w:val="-6"/>
          <w:sz w:val="24"/>
          <w:szCs w:val="24"/>
        </w:rPr>
        <w:t>ак</w:t>
      </w:r>
      <w:r w:rsidR="00495566" w:rsidRPr="004503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="00450334">
        <w:rPr>
          <w:rFonts w:ascii="Times New Roman" w:eastAsia="Times New Roman" w:hAnsi="Times New Roman" w:cs="Times New Roman"/>
          <w:spacing w:val="-6"/>
          <w:sz w:val="24"/>
          <w:szCs w:val="24"/>
        </w:rPr>
        <w:br/>
      </w:r>
      <w:r w:rsidR="00495566" w:rsidRPr="004503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в женском коллективе неизбежно большое количество потери рабочего времени в связи </w:t>
      </w:r>
      <w:r w:rsidR="00450334">
        <w:rPr>
          <w:rFonts w:ascii="Times New Roman" w:eastAsia="Times New Roman" w:hAnsi="Times New Roman" w:cs="Times New Roman"/>
          <w:spacing w:val="-6"/>
          <w:sz w:val="24"/>
          <w:szCs w:val="24"/>
        </w:rPr>
        <w:br/>
      </w:r>
      <w:r w:rsidR="00495566" w:rsidRPr="004503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с листами нетрудоспособности, невыходами </w:t>
      </w:r>
      <w:r w:rsidR="00941252">
        <w:rPr>
          <w:rFonts w:ascii="Times New Roman" w:eastAsia="Times New Roman" w:hAnsi="Times New Roman" w:cs="Times New Roman"/>
          <w:spacing w:val="-6"/>
          <w:sz w:val="24"/>
          <w:szCs w:val="24"/>
        </w:rPr>
        <w:br/>
      </w:r>
      <w:r w:rsidR="00495566" w:rsidRPr="004503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на работу по семейным обстоятельствам. Так, </w:t>
      </w:r>
      <w:r w:rsidR="00450334">
        <w:rPr>
          <w:rFonts w:ascii="Times New Roman" w:eastAsia="Times New Roman" w:hAnsi="Times New Roman" w:cs="Times New Roman"/>
          <w:spacing w:val="-6"/>
          <w:sz w:val="24"/>
          <w:szCs w:val="24"/>
        </w:rPr>
        <w:br/>
      </w:r>
      <w:r w:rsidR="00495566" w:rsidRPr="00450334">
        <w:rPr>
          <w:rFonts w:ascii="Times New Roman" w:eastAsia="Times New Roman" w:hAnsi="Times New Roman" w:cs="Times New Roman"/>
          <w:spacing w:val="-6"/>
          <w:sz w:val="24"/>
          <w:szCs w:val="24"/>
        </w:rPr>
        <w:t>за 202</w:t>
      </w:r>
      <w:r w:rsidR="00385D03" w:rsidRPr="00450334">
        <w:rPr>
          <w:rFonts w:ascii="Times New Roman" w:eastAsia="Times New Roman" w:hAnsi="Times New Roman" w:cs="Times New Roman"/>
          <w:spacing w:val="-6"/>
          <w:sz w:val="24"/>
          <w:szCs w:val="24"/>
        </w:rPr>
        <w:t>4</w:t>
      </w:r>
      <w:r w:rsidR="00495566" w:rsidRPr="004503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год листы нетрудоспособности предоставили 1</w:t>
      </w:r>
      <w:r w:rsidR="00385D03" w:rsidRPr="00450334">
        <w:rPr>
          <w:rFonts w:ascii="Times New Roman" w:eastAsia="Times New Roman" w:hAnsi="Times New Roman" w:cs="Times New Roman"/>
          <w:spacing w:val="-6"/>
          <w:sz w:val="24"/>
          <w:szCs w:val="24"/>
        </w:rPr>
        <w:t>45</w:t>
      </w:r>
      <w:r w:rsidR="00495566" w:rsidRPr="004503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человек (202</w:t>
      </w:r>
      <w:r w:rsidR="00385D03" w:rsidRPr="00450334">
        <w:rPr>
          <w:rFonts w:ascii="Times New Roman" w:eastAsia="Times New Roman" w:hAnsi="Times New Roman" w:cs="Times New Roman"/>
          <w:spacing w:val="-6"/>
          <w:sz w:val="24"/>
          <w:szCs w:val="24"/>
        </w:rPr>
        <w:t>3</w:t>
      </w:r>
      <w:r w:rsidR="00495566" w:rsidRPr="004503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год – </w:t>
      </w:r>
      <w:r w:rsidR="00385D03" w:rsidRPr="00450334">
        <w:rPr>
          <w:rFonts w:ascii="Times New Roman" w:eastAsia="Times New Roman" w:hAnsi="Times New Roman" w:cs="Times New Roman"/>
          <w:spacing w:val="-6"/>
          <w:sz w:val="24"/>
          <w:szCs w:val="24"/>
        </w:rPr>
        <w:t>162</w:t>
      </w:r>
      <w:r w:rsidR="00495566" w:rsidRPr="004503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чел</w:t>
      </w:r>
      <w:r w:rsidR="00A83E8B" w:rsidRPr="00450334">
        <w:rPr>
          <w:rFonts w:ascii="Times New Roman" w:eastAsia="Times New Roman" w:hAnsi="Times New Roman" w:cs="Times New Roman"/>
          <w:spacing w:val="-6"/>
          <w:sz w:val="24"/>
          <w:szCs w:val="24"/>
        </w:rPr>
        <w:t>.</w:t>
      </w:r>
      <w:r w:rsidR="00495566" w:rsidRPr="004503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), которые отсутствовали </w:t>
      </w:r>
      <w:r w:rsidR="00385D03" w:rsidRPr="00450334">
        <w:rPr>
          <w:rFonts w:ascii="Times New Roman" w:eastAsia="Times New Roman" w:hAnsi="Times New Roman" w:cs="Times New Roman"/>
          <w:spacing w:val="-6"/>
          <w:sz w:val="24"/>
          <w:szCs w:val="24"/>
        </w:rPr>
        <w:t>4908</w:t>
      </w:r>
      <w:r w:rsidR="00495566" w:rsidRPr="00450334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календарных дней. Отпуска без сохранения заработной платы были предоставлены</w:t>
      </w:r>
      <w:r w:rsidR="00495566" w:rsidRPr="0049556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85D03">
        <w:rPr>
          <w:rFonts w:ascii="Times New Roman" w:eastAsia="Times New Roman" w:hAnsi="Times New Roman" w:cs="Times New Roman"/>
          <w:sz w:val="24"/>
          <w:szCs w:val="24"/>
        </w:rPr>
        <w:t>145</w:t>
      </w:r>
      <w:r w:rsidR="00495566" w:rsidRPr="00495566">
        <w:rPr>
          <w:rFonts w:ascii="Times New Roman" w:eastAsia="Times New Roman" w:hAnsi="Times New Roman" w:cs="Times New Roman"/>
          <w:sz w:val="24"/>
          <w:szCs w:val="24"/>
        </w:rPr>
        <w:t xml:space="preserve"> работник</w:t>
      </w:r>
      <w:r w:rsidR="00385D03">
        <w:rPr>
          <w:rFonts w:ascii="Times New Roman" w:eastAsia="Times New Roman" w:hAnsi="Times New Roman" w:cs="Times New Roman"/>
          <w:sz w:val="24"/>
          <w:szCs w:val="24"/>
        </w:rPr>
        <w:t>ам</w:t>
      </w:r>
      <w:r w:rsidR="00495566" w:rsidRPr="00495566">
        <w:rPr>
          <w:rFonts w:ascii="Times New Roman" w:eastAsia="Times New Roman" w:hAnsi="Times New Roman" w:cs="Times New Roman"/>
          <w:sz w:val="24"/>
          <w:szCs w:val="24"/>
        </w:rPr>
        <w:t xml:space="preserve"> (2023 год – 81 работник).</w:t>
      </w:r>
    </w:p>
    <w:p w:rsidR="00A57359" w:rsidRPr="002F4B66" w:rsidRDefault="00A57359" w:rsidP="00A57359">
      <w:pPr>
        <w:shd w:val="clear" w:color="auto" w:fill="FFFFFF"/>
        <w:spacing w:after="0" w:line="240" w:lineRule="auto"/>
        <w:ind w:left="7090" w:firstLine="709"/>
        <w:jc w:val="both"/>
        <w:rPr>
          <w:rFonts w:ascii="Times New Roman" w:eastAsia="Times New Roman" w:hAnsi="Times New Roman" w:cs="Times New Roman"/>
          <w:i/>
          <w:color w:val="000000"/>
          <w:sz w:val="10"/>
          <w:szCs w:val="10"/>
        </w:rPr>
      </w:pPr>
    </w:p>
    <w:p w:rsidR="00A57359" w:rsidRPr="00D067EE" w:rsidRDefault="00A57359" w:rsidP="00A57359">
      <w:pPr>
        <w:shd w:val="clear" w:color="auto" w:fill="FFFFFF"/>
        <w:spacing w:after="0" w:line="240" w:lineRule="auto"/>
        <w:ind w:left="7090" w:firstLine="709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D067E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Диаграмма №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4</w:t>
      </w:r>
    </w:p>
    <w:p w:rsidR="00495566" w:rsidRPr="008C12F0" w:rsidRDefault="008C12F0" w:rsidP="00941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8C12F0"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2337664" behindDoc="1" locked="0" layoutInCell="1" allowOverlap="1">
            <wp:simplePos x="0" y="0"/>
            <wp:positionH relativeFrom="margin">
              <wp:posOffset>3109595</wp:posOffset>
            </wp:positionH>
            <wp:positionV relativeFrom="paragraph">
              <wp:posOffset>17780</wp:posOffset>
            </wp:positionV>
            <wp:extent cx="2909570" cy="1788795"/>
            <wp:effectExtent l="0" t="0" r="5080" b="1905"/>
            <wp:wrapTight wrapText="bothSides">
              <wp:wrapPolygon edited="0">
                <wp:start x="0" y="0"/>
                <wp:lineTo x="0" y="21623"/>
                <wp:lineTo x="21638" y="21623"/>
                <wp:lineTo x="21638" y="0"/>
                <wp:lineTo x="0" y="0"/>
              </wp:wrapPolygon>
            </wp:wrapTight>
            <wp:docPr id="55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anchor>
        </w:drawing>
      </w:r>
      <w:r w:rsidR="00495566" w:rsidRPr="008C12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Практически 50% работников являются </w:t>
      </w:r>
      <w:proofErr w:type="spellStart"/>
      <w:r w:rsidR="00495566" w:rsidRPr="008C12F0">
        <w:rPr>
          <w:rFonts w:ascii="Times New Roman" w:hAnsi="Times New Roman" w:cs="Times New Roman"/>
          <w:sz w:val="24"/>
          <w:szCs w:val="24"/>
          <w:shd w:val="clear" w:color="auto" w:fill="FFFFFF"/>
        </w:rPr>
        <w:t>стажистами</w:t>
      </w:r>
      <w:proofErr w:type="spellEnd"/>
      <w:r w:rsidR="00495566" w:rsidRPr="008C12F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учреждения, имеют стаж работы свыше 5 лет</w:t>
      </w:r>
      <w:r w:rsidR="003F06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(диаграмма №</w:t>
      </w:r>
      <w:r w:rsidR="00D1228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3F06AF">
        <w:rPr>
          <w:rFonts w:ascii="Times New Roman" w:hAnsi="Times New Roman" w:cs="Times New Roman"/>
          <w:sz w:val="24"/>
          <w:szCs w:val="24"/>
          <w:shd w:val="clear" w:color="auto" w:fill="FFFFFF"/>
        </w:rPr>
        <w:t>4)</w:t>
      </w:r>
      <w:r w:rsidR="00495566" w:rsidRPr="008C12F0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3F06A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495566" w:rsidRDefault="00495566" w:rsidP="00941252">
      <w:pPr>
        <w:pStyle w:val="a8"/>
        <w:shd w:val="clear" w:color="auto" w:fill="FFFFFF"/>
        <w:spacing w:before="0" w:beforeAutospacing="0" w:after="0" w:afterAutospacing="0"/>
        <w:ind w:firstLine="709"/>
        <w:contextualSpacing/>
        <w:jc w:val="both"/>
        <w:textAlignment w:val="baseline"/>
        <w:rPr>
          <w:rStyle w:val="a9"/>
          <w:b w:val="0"/>
          <w:shd w:val="clear" w:color="auto" w:fill="FFFFFF"/>
        </w:rPr>
      </w:pPr>
      <w:r w:rsidRPr="008C12F0">
        <w:rPr>
          <w:shd w:val="clear" w:color="auto" w:fill="FFFFFF"/>
        </w:rPr>
        <w:t xml:space="preserve">Одной из приоритетных целей руководства учреждения является </w:t>
      </w:r>
      <w:r w:rsidRPr="008C12F0">
        <w:rPr>
          <w:rStyle w:val="a9"/>
          <w:b w:val="0"/>
          <w:shd w:val="clear" w:color="auto" w:fill="FFFFFF"/>
        </w:rPr>
        <w:t>обеспечение</w:t>
      </w:r>
      <w:r w:rsidRPr="002F4B66">
        <w:rPr>
          <w:rStyle w:val="a9"/>
          <w:b w:val="0"/>
          <w:shd w:val="clear" w:color="auto" w:fill="FFFFFF"/>
        </w:rPr>
        <w:t xml:space="preserve"> учреждения работниками, имеющими необходимые квалификацию </w:t>
      </w:r>
      <w:r w:rsidR="00EE7E95">
        <w:rPr>
          <w:rStyle w:val="a9"/>
          <w:b w:val="0"/>
          <w:shd w:val="clear" w:color="auto" w:fill="FFFFFF"/>
        </w:rPr>
        <w:t xml:space="preserve">                </w:t>
      </w:r>
      <w:r w:rsidRPr="002F4B66">
        <w:rPr>
          <w:rStyle w:val="a9"/>
          <w:b w:val="0"/>
          <w:shd w:val="clear" w:color="auto" w:fill="FFFFFF"/>
        </w:rPr>
        <w:t>и опыт в соответствии с требованиями профессиональных стандартов.</w:t>
      </w:r>
    </w:p>
    <w:p w:rsidR="008C12F0" w:rsidRDefault="008C12F0" w:rsidP="00F567BC">
      <w:pPr>
        <w:pStyle w:val="a8"/>
        <w:shd w:val="clear" w:color="auto" w:fill="FFFFFF"/>
        <w:spacing w:before="0" w:beforeAutospacing="0" w:after="0" w:afterAutospacing="0"/>
        <w:ind w:left="7090" w:firstLine="709"/>
        <w:contextualSpacing/>
        <w:jc w:val="both"/>
        <w:textAlignment w:val="baseline"/>
        <w:rPr>
          <w:i/>
          <w:color w:val="000000"/>
        </w:rPr>
      </w:pPr>
    </w:p>
    <w:p w:rsidR="008C12F0" w:rsidRDefault="008C12F0" w:rsidP="00F567BC">
      <w:pPr>
        <w:pStyle w:val="a8"/>
        <w:shd w:val="clear" w:color="auto" w:fill="FFFFFF"/>
        <w:spacing w:before="0" w:beforeAutospacing="0" w:after="0" w:afterAutospacing="0"/>
        <w:ind w:left="7090" w:firstLine="709"/>
        <w:contextualSpacing/>
        <w:jc w:val="both"/>
        <w:textAlignment w:val="baseline"/>
        <w:rPr>
          <w:i/>
          <w:color w:val="000000"/>
        </w:rPr>
      </w:pPr>
    </w:p>
    <w:p w:rsidR="003F06AF" w:rsidRDefault="003F06AF" w:rsidP="00F567BC">
      <w:pPr>
        <w:pStyle w:val="a8"/>
        <w:shd w:val="clear" w:color="auto" w:fill="FFFFFF"/>
        <w:spacing w:before="0" w:beforeAutospacing="0" w:after="0" w:afterAutospacing="0"/>
        <w:ind w:left="7090" w:firstLine="709"/>
        <w:contextualSpacing/>
        <w:jc w:val="both"/>
        <w:textAlignment w:val="baseline"/>
        <w:rPr>
          <w:i/>
          <w:color w:val="000000"/>
        </w:rPr>
      </w:pPr>
    </w:p>
    <w:p w:rsidR="00F567BC" w:rsidRPr="002F4B66" w:rsidRDefault="00F567BC" w:rsidP="00F567BC">
      <w:pPr>
        <w:pStyle w:val="a8"/>
        <w:shd w:val="clear" w:color="auto" w:fill="FFFFFF"/>
        <w:spacing w:before="0" w:beforeAutospacing="0" w:after="0" w:afterAutospacing="0"/>
        <w:ind w:left="7090" w:firstLine="709"/>
        <w:contextualSpacing/>
        <w:jc w:val="both"/>
        <w:textAlignment w:val="baseline"/>
        <w:rPr>
          <w:rStyle w:val="a9"/>
          <w:b w:val="0"/>
          <w:shd w:val="clear" w:color="auto" w:fill="FFFFFF"/>
        </w:rPr>
      </w:pPr>
      <w:r w:rsidRPr="00D067EE">
        <w:rPr>
          <w:i/>
          <w:color w:val="000000"/>
        </w:rPr>
        <w:t>Диаграмма №</w:t>
      </w:r>
      <w:r>
        <w:rPr>
          <w:i/>
          <w:color w:val="000000"/>
        </w:rPr>
        <w:t xml:space="preserve"> 5</w:t>
      </w:r>
    </w:p>
    <w:p w:rsidR="00B3102D" w:rsidRDefault="003F06AF" w:rsidP="00941252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 w:rsidRPr="001B644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2339712" behindDoc="1" locked="0" layoutInCell="1" allowOverlap="1">
            <wp:simplePos x="0" y="0"/>
            <wp:positionH relativeFrom="margin">
              <wp:posOffset>2311400</wp:posOffset>
            </wp:positionH>
            <wp:positionV relativeFrom="paragraph">
              <wp:posOffset>52705</wp:posOffset>
            </wp:positionV>
            <wp:extent cx="3728720" cy="1605915"/>
            <wp:effectExtent l="0" t="0" r="0" b="0"/>
            <wp:wrapTight wrapText="bothSides">
              <wp:wrapPolygon edited="0">
                <wp:start x="0" y="0"/>
                <wp:lineTo x="0" y="21523"/>
                <wp:lineTo x="21519" y="21523"/>
                <wp:lineTo x="21519" y="0"/>
                <wp:lineTo x="0" y="0"/>
              </wp:wrapPolygon>
            </wp:wrapTight>
            <wp:docPr id="56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anchor>
        </w:drawing>
      </w:r>
      <w:r w:rsidR="00EE7E95">
        <w:rPr>
          <w:rFonts w:ascii="Times New Roman" w:hAnsi="Times New Roman" w:cs="Times New Roman"/>
          <w:sz w:val="24"/>
          <w:szCs w:val="24"/>
        </w:rPr>
        <w:t>В 202</w:t>
      </w:r>
      <w:r w:rsidR="00385D03">
        <w:rPr>
          <w:rFonts w:ascii="Times New Roman" w:hAnsi="Times New Roman" w:cs="Times New Roman"/>
          <w:sz w:val="24"/>
          <w:szCs w:val="24"/>
        </w:rPr>
        <w:t>4</w:t>
      </w:r>
      <w:r w:rsidR="00EE7E95">
        <w:rPr>
          <w:rFonts w:ascii="Times New Roman" w:hAnsi="Times New Roman" w:cs="Times New Roman"/>
          <w:sz w:val="24"/>
          <w:szCs w:val="24"/>
        </w:rPr>
        <w:t xml:space="preserve"> году 2</w:t>
      </w:r>
      <w:r w:rsidR="004E330F">
        <w:rPr>
          <w:rFonts w:ascii="Times New Roman" w:hAnsi="Times New Roman" w:cs="Times New Roman"/>
          <w:sz w:val="24"/>
          <w:szCs w:val="24"/>
        </w:rPr>
        <w:t>2</w:t>
      </w:r>
      <w:r w:rsidR="00495566" w:rsidRPr="001B6440">
        <w:rPr>
          <w:rFonts w:ascii="Times New Roman" w:hAnsi="Times New Roman" w:cs="Times New Roman"/>
          <w:sz w:val="24"/>
          <w:szCs w:val="24"/>
        </w:rPr>
        <w:t>%</w:t>
      </w:r>
      <w:r w:rsidR="00495566" w:rsidRPr="001B6440">
        <w:rPr>
          <w:rFonts w:ascii="Times New Roman" w:eastAsia="Calibri" w:hAnsi="Times New Roman" w:cs="Times New Roman"/>
          <w:sz w:val="24"/>
          <w:szCs w:val="24"/>
        </w:rPr>
        <w:t xml:space="preserve"> (8</w:t>
      </w:r>
      <w:r w:rsidR="004E330F">
        <w:rPr>
          <w:rFonts w:ascii="Times New Roman" w:eastAsia="Calibri" w:hAnsi="Times New Roman" w:cs="Times New Roman"/>
          <w:sz w:val="24"/>
          <w:szCs w:val="24"/>
        </w:rPr>
        <w:t>3</w:t>
      </w:r>
      <w:r w:rsidR="00495566" w:rsidRPr="001B6440">
        <w:rPr>
          <w:rFonts w:ascii="Times New Roman" w:eastAsia="Calibri" w:hAnsi="Times New Roman" w:cs="Times New Roman"/>
          <w:sz w:val="24"/>
          <w:szCs w:val="24"/>
        </w:rPr>
        <w:t xml:space="preserve"> чел</w:t>
      </w:r>
      <w:r w:rsidR="00F567BC" w:rsidRPr="001B6440">
        <w:rPr>
          <w:rFonts w:ascii="Times New Roman" w:eastAsia="Calibri" w:hAnsi="Times New Roman" w:cs="Times New Roman"/>
          <w:sz w:val="24"/>
          <w:szCs w:val="24"/>
        </w:rPr>
        <w:t>.</w:t>
      </w:r>
      <w:r w:rsidR="00495566" w:rsidRPr="001B6440">
        <w:rPr>
          <w:rFonts w:ascii="Times New Roman" w:eastAsia="Calibri" w:hAnsi="Times New Roman" w:cs="Times New Roman"/>
          <w:sz w:val="24"/>
          <w:szCs w:val="24"/>
        </w:rPr>
        <w:t xml:space="preserve">) работников учреждения прошли обучение по различным формам. </w:t>
      </w:r>
      <w:r w:rsidR="00495566" w:rsidRPr="001B6440">
        <w:rPr>
          <w:rFonts w:ascii="Times New Roman" w:eastAsia="Calibri" w:hAnsi="Times New Roman" w:cs="Times New Roman"/>
          <w:spacing w:val="-6"/>
          <w:sz w:val="24"/>
          <w:szCs w:val="24"/>
        </w:rPr>
        <w:t>Из них:</w:t>
      </w:r>
      <w:r w:rsidR="00495566" w:rsidRPr="001B6440">
        <w:rPr>
          <w:rFonts w:ascii="Times New Roman" w:hAnsi="Times New Roman" w:cs="Times New Roman"/>
          <w:spacing w:val="-6"/>
          <w:sz w:val="24"/>
          <w:szCs w:val="24"/>
        </w:rPr>
        <w:t xml:space="preserve"> повышение квалификации прошли </w:t>
      </w:r>
      <w:r w:rsidR="004E330F">
        <w:rPr>
          <w:rFonts w:ascii="Times New Roman" w:hAnsi="Times New Roman" w:cs="Times New Roman"/>
          <w:spacing w:val="-6"/>
          <w:sz w:val="24"/>
          <w:szCs w:val="24"/>
        </w:rPr>
        <w:t>1</w:t>
      </w:r>
      <w:r w:rsidR="00495566" w:rsidRPr="001B6440">
        <w:rPr>
          <w:rFonts w:ascii="Times New Roman" w:hAnsi="Times New Roman" w:cs="Times New Roman"/>
          <w:spacing w:val="-6"/>
          <w:sz w:val="24"/>
          <w:szCs w:val="24"/>
        </w:rPr>
        <w:t>5 чел</w:t>
      </w:r>
      <w:r w:rsidR="00F567BC" w:rsidRPr="001B6440">
        <w:rPr>
          <w:rFonts w:ascii="Times New Roman" w:hAnsi="Times New Roman" w:cs="Times New Roman"/>
          <w:spacing w:val="-6"/>
          <w:sz w:val="24"/>
          <w:szCs w:val="24"/>
        </w:rPr>
        <w:t>.</w:t>
      </w:r>
      <w:r w:rsidR="00495566" w:rsidRPr="001B6440">
        <w:rPr>
          <w:rFonts w:ascii="Times New Roman" w:hAnsi="Times New Roman" w:cs="Times New Roman"/>
          <w:spacing w:val="-6"/>
          <w:sz w:val="24"/>
          <w:szCs w:val="24"/>
        </w:rPr>
        <w:t>;</w:t>
      </w:r>
    </w:p>
    <w:p w:rsidR="00495566" w:rsidRPr="001B6440" w:rsidRDefault="00495566" w:rsidP="00941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B6440">
        <w:rPr>
          <w:rFonts w:ascii="Times New Roman" w:hAnsi="Times New Roman" w:cs="Times New Roman"/>
          <w:spacing w:val="-6"/>
          <w:sz w:val="24"/>
          <w:szCs w:val="24"/>
        </w:rPr>
        <w:t>профессиональную переподготовку прошли</w:t>
      </w:r>
      <w:r w:rsidRPr="001B6440">
        <w:rPr>
          <w:rFonts w:ascii="Times New Roman" w:hAnsi="Times New Roman" w:cs="Times New Roman"/>
          <w:sz w:val="24"/>
          <w:szCs w:val="24"/>
        </w:rPr>
        <w:t xml:space="preserve"> 1</w:t>
      </w:r>
      <w:r w:rsidR="004E330F">
        <w:rPr>
          <w:rFonts w:ascii="Times New Roman" w:hAnsi="Times New Roman" w:cs="Times New Roman"/>
          <w:sz w:val="24"/>
          <w:szCs w:val="24"/>
        </w:rPr>
        <w:t>9</w:t>
      </w:r>
      <w:r w:rsidRPr="001B6440">
        <w:rPr>
          <w:rFonts w:ascii="Times New Roman" w:hAnsi="Times New Roman" w:cs="Times New Roman"/>
          <w:sz w:val="24"/>
          <w:szCs w:val="24"/>
        </w:rPr>
        <w:t xml:space="preserve"> чел</w:t>
      </w:r>
      <w:r w:rsidR="00F567BC" w:rsidRPr="001B6440">
        <w:rPr>
          <w:rFonts w:ascii="Times New Roman" w:hAnsi="Times New Roman" w:cs="Times New Roman"/>
          <w:sz w:val="24"/>
          <w:szCs w:val="24"/>
        </w:rPr>
        <w:t>.</w:t>
      </w:r>
      <w:r w:rsidRPr="001B64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06AF" w:rsidRPr="00285330" w:rsidRDefault="00495566" w:rsidP="00941252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  <w:shd w:val="clear" w:color="auto" w:fill="FFFFFF"/>
        </w:rPr>
      </w:pPr>
      <w:r w:rsidRPr="00285330">
        <w:rPr>
          <w:rStyle w:val="aa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Актуальной процедурой, позволяющей оценить профессиональный уровень работников является аттестация. Ее главная цель — обеспечение учреждения компетентными кадрами, поскольку прохождение аттестации сотрудниками является гарантией их профессионализма и эффективной трудовой деятельности</w:t>
      </w:r>
      <w:r w:rsidRPr="00285330">
        <w:rPr>
          <w:rFonts w:ascii="Times New Roman" w:hAnsi="Times New Roman" w:cs="Times New Roman"/>
          <w:i/>
          <w:sz w:val="24"/>
          <w:szCs w:val="24"/>
          <w:shd w:val="clear" w:color="auto" w:fill="FFFFFF"/>
        </w:rPr>
        <w:t xml:space="preserve">. </w:t>
      </w:r>
    </w:p>
    <w:p w:rsidR="00495566" w:rsidRPr="00495566" w:rsidRDefault="00495566" w:rsidP="00941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5566">
        <w:rPr>
          <w:rFonts w:ascii="Times New Roman" w:eastAsia="Calibri" w:hAnsi="Times New Roman" w:cs="Times New Roman"/>
          <w:iCs/>
          <w:sz w:val="24"/>
          <w:szCs w:val="24"/>
        </w:rPr>
        <w:t>В соответствии с утвержденным на 202</w:t>
      </w:r>
      <w:r w:rsidR="004E330F">
        <w:rPr>
          <w:rFonts w:ascii="Times New Roman" w:eastAsia="Calibri" w:hAnsi="Times New Roman" w:cs="Times New Roman"/>
          <w:iCs/>
          <w:sz w:val="24"/>
          <w:szCs w:val="24"/>
        </w:rPr>
        <w:t>4</w:t>
      </w:r>
      <w:r w:rsidRPr="00495566">
        <w:rPr>
          <w:rFonts w:ascii="Times New Roman" w:eastAsia="Calibri" w:hAnsi="Times New Roman" w:cs="Times New Roman"/>
          <w:iCs/>
          <w:sz w:val="24"/>
          <w:szCs w:val="24"/>
        </w:rPr>
        <w:t xml:space="preserve"> год планом </w:t>
      </w:r>
      <w:r w:rsidRPr="00495566">
        <w:rPr>
          <w:rFonts w:ascii="Times New Roman" w:eastAsia="Calibri" w:hAnsi="Times New Roman" w:cs="Times New Roman"/>
          <w:sz w:val="24"/>
          <w:szCs w:val="24"/>
        </w:rPr>
        <w:t xml:space="preserve">проведения аттестации работников учреждения проведено 4 заседания аттестационной комиссии, на которых </w:t>
      </w:r>
      <w:r w:rsidR="00941252">
        <w:rPr>
          <w:rFonts w:ascii="Times New Roman" w:eastAsia="Calibri" w:hAnsi="Times New Roman" w:cs="Times New Roman"/>
          <w:sz w:val="24"/>
          <w:szCs w:val="24"/>
        </w:rPr>
        <w:br/>
      </w:r>
      <w:r w:rsidR="004E330F">
        <w:rPr>
          <w:rFonts w:ascii="Times New Roman" w:eastAsia="Calibri" w:hAnsi="Times New Roman" w:cs="Times New Roman"/>
          <w:sz w:val="24"/>
          <w:szCs w:val="24"/>
        </w:rPr>
        <w:t>79</w:t>
      </w:r>
      <w:r w:rsidRPr="00495566">
        <w:rPr>
          <w:rFonts w:ascii="Times New Roman" w:eastAsia="Calibri" w:hAnsi="Times New Roman" w:cs="Times New Roman"/>
          <w:sz w:val="24"/>
          <w:szCs w:val="24"/>
        </w:rPr>
        <w:t xml:space="preserve"> работников признаны соответствующими занимаемой должности</w:t>
      </w:r>
      <w:r w:rsidRPr="004955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</w:p>
    <w:p w:rsidR="00495566" w:rsidRPr="00495566" w:rsidRDefault="00495566" w:rsidP="00941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5566">
        <w:rPr>
          <w:rFonts w:ascii="Times New Roman" w:hAnsi="Times New Roman" w:cs="Times New Roman"/>
          <w:sz w:val="24"/>
          <w:szCs w:val="24"/>
          <w:shd w:val="clear" w:color="auto" w:fill="FFFFFF"/>
        </w:rPr>
        <w:t>Одним из эффективных методов адаптации персонала на рабочем месте является наставничество. С целью обучения и вовлечения новых работников в деятельность учреждения в 202</w:t>
      </w:r>
      <w:r w:rsidR="004E330F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4955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 за 1</w:t>
      </w:r>
      <w:r w:rsidR="004E330F">
        <w:rPr>
          <w:rFonts w:ascii="Times New Roman" w:hAnsi="Times New Roman" w:cs="Times New Roman"/>
          <w:sz w:val="24"/>
          <w:szCs w:val="24"/>
          <w:shd w:val="clear" w:color="auto" w:fill="FFFFFF"/>
        </w:rPr>
        <w:t>9</w:t>
      </w:r>
      <w:r w:rsidRPr="004955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работниками были закреплены наставники из числа опытных специалистов.</w:t>
      </w:r>
    </w:p>
    <w:p w:rsidR="00495566" w:rsidRPr="00495566" w:rsidRDefault="00495566" w:rsidP="00941252">
      <w:pPr>
        <w:spacing w:after="0" w:line="240" w:lineRule="auto"/>
        <w:ind w:firstLine="709"/>
        <w:jc w:val="both"/>
        <w:rPr>
          <w:rFonts w:ascii="Times New Roman" w:hAnsi="Times New Roman" w:cs="Times New Roman"/>
          <w:iCs/>
          <w:sz w:val="24"/>
          <w:szCs w:val="24"/>
          <w:shd w:val="clear" w:color="auto" w:fill="FEFEFE"/>
        </w:rPr>
      </w:pPr>
      <w:r w:rsidRPr="00495566">
        <w:rPr>
          <w:rFonts w:ascii="Times New Roman" w:hAnsi="Times New Roman" w:cs="Times New Roman"/>
          <w:sz w:val="24"/>
          <w:szCs w:val="24"/>
        </w:rPr>
        <w:t>Учреждение не первый год участву</w:t>
      </w:r>
      <w:r w:rsidR="00F567BC">
        <w:rPr>
          <w:rFonts w:ascii="Times New Roman" w:hAnsi="Times New Roman" w:cs="Times New Roman"/>
          <w:sz w:val="24"/>
          <w:szCs w:val="24"/>
        </w:rPr>
        <w:t>е</w:t>
      </w:r>
      <w:r w:rsidRPr="00495566">
        <w:rPr>
          <w:rFonts w:ascii="Times New Roman" w:hAnsi="Times New Roman" w:cs="Times New Roman"/>
          <w:sz w:val="24"/>
          <w:szCs w:val="24"/>
        </w:rPr>
        <w:t xml:space="preserve">т в подготовке кадров, принимая на практику студентов образовательных учреждений разного уровня. </w:t>
      </w:r>
      <w:r w:rsidRPr="00495566">
        <w:rPr>
          <w:rFonts w:ascii="Times New Roman" w:hAnsi="Times New Roman" w:cs="Times New Roman"/>
          <w:iCs/>
          <w:sz w:val="24"/>
          <w:szCs w:val="24"/>
          <w:shd w:val="clear" w:color="auto" w:fill="FEFEFE"/>
        </w:rPr>
        <w:t xml:space="preserve">Большое внимание уделяется </w:t>
      </w:r>
      <w:r w:rsidRPr="00495566">
        <w:rPr>
          <w:rFonts w:ascii="Times New Roman" w:hAnsi="Times New Roman" w:cs="Times New Roman"/>
          <w:iCs/>
          <w:sz w:val="24"/>
          <w:szCs w:val="24"/>
          <w:shd w:val="clear" w:color="auto" w:fill="FEFEFE"/>
        </w:rPr>
        <w:lastRenderedPageBreak/>
        <w:t>мотивированности студентов и их заинтересованности в успешном прохождении производственной практики. Так, в 202</w:t>
      </w:r>
      <w:r w:rsidR="004E330F">
        <w:rPr>
          <w:rFonts w:ascii="Times New Roman" w:hAnsi="Times New Roman" w:cs="Times New Roman"/>
          <w:iCs/>
          <w:sz w:val="24"/>
          <w:szCs w:val="24"/>
          <w:shd w:val="clear" w:color="auto" w:fill="FEFEFE"/>
        </w:rPr>
        <w:t>4</w:t>
      </w:r>
      <w:r w:rsidRPr="00495566">
        <w:rPr>
          <w:rFonts w:ascii="Times New Roman" w:hAnsi="Times New Roman" w:cs="Times New Roman"/>
          <w:iCs/>
          <w:sz w:val="24"/>
          <w:szCs w:val="24"/>
          <w:shd w:val="clear" w:color="auto" w:fill="FEFEFE"/>
        </w:rPr>
        <w:t xml:space="preserve"> году </w:t>
      </w:r>
      <w:r w:rsidR="004E330F">
        <w:rPr>
          <w:rFonts w:ascii="Times New Roman" w:hAnsi="Times New Roman" w:cs="Times New Roman"/>
          <w:iCs/>
          <w:sz w:val="24"/>
          <w:szCs w:val="24"/>
          <w:shd w:val="clear" w:color="auto" w:fill="FEFEFE"/>
        </w:rPr>
        <w:t>40</w:t>
      </w:r>
      <w:r w:rsidRPr="00495566">
        <w:rPr>
          <w:rFonts w:ascii="Times New Roman" w:hAnsi="Times New Roman" w:cs="Times New Roman"/>
          <w:iCs/>
          <w:sz w:val="24"/>
          <w:szCs w:val="24"/>
          <w:shd w:val="clear" w:color="auto" w:fill="FEFEFE"/>
        </w:rPr>
        <w:t xml:space="preserve"> студентов образовательных учреждений среднего и высшего образования г. Череповца успешно прошли производственную </w:t>
      </w:r>
      <w:r w:rsidR="00F567BC">
        <w:rPr>
          <w:rFonts w:ascii="Times New Roman" w:hAnsi="Times New Roman" w:cs="Times New Roman"/>
          <w:iCs/>
          <w:sz w:val="24"/>
          <w:szCs w:val="24"/>
          <w:shd w:val="clear" w:color="auto" w:fill="FEFEFE"/>
        </w:rPr>
        <w:br/>
      </w:r>
      <w:r w:rsidRPr="00495566">
        <w:rPr>
          <w:rFonts w:ascii="Times New Roman" w:hAnsi="Times New Roman" w:cs="Times New Roman"/>
          <w:iCs/>
          <w:sz w:val="24"/>
          <w:szCs w:val="24"/>
          <w:shd w:val="clear" w:color="auto" w:fill="FEFEFE"/>
        </w:rPr>
        <w:t>и преддипломную практику в учреждении.</w:t>
      </w:r>
    </w:p>
    <w:p w:rsidR="00495566" w:rsidRPr="00495566" w:rsidRDefault="00495566" w:rsidP="00941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55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Взаимоотношения между работниками и работодателем, направленные </w:t>
      </w:r>
      <w:r w:rsidR="008F706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955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на обеспечение согласования их взаимных интересов по вопросам регулирования трудовых отношений и иных непосредственно связанных с ними отношений регулируются через социальное партнерство. С целью регулирования социально-трудовых отношений </w:t>
      </w:r>
      <w:r w:rsidR="008F7061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495566">
        <w:rPr>
          <w:rFonts w:ascii="Times New Roman" w:hAnsi="Times New Roman" w:cs="Times New Roman"/>
          <w:sz w:val="24"/>
          <w:szCs w:val="24"/>
          <w:shd w:val="clear" w:color="auto" w:fill="FFFFFF"/>
        </w:rPr>
        <w:t>в учреждении в 202</w:t>
      </w:r>
      <w:r w:rsidR="004E330F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4955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году в Коллективный договор были внесены изменения и дополнения, </w:t>
      </w:r>
      <w:r w:rsidR="00EE7E95">
        <w:rPr>
          <w:rFonts w:ascii="Times New Roman" w:hAnsi="Times New Roman" w:cs="Times New Roman"/>
          <w:sz w:val="24"/>
          <w:szCs w:val="24"/>
          <w:shd w:val="clear" w:color="auto" w:fill="FFFFFF"/>
        </w:rPr>
        <w:t>продлен срок действия на 202</w:t>
      </w:r>
      <w:r w:rsidR="004E330F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="00EE7E95">
        <w:rPr>
          <w:rFonts w:ascii="Times New Roman" w:hAnsi="Times New Roman" w:cs="Times New Roman"/>
          <w:sz w:val="24"/>
          <w:szCs w:val="24"/>
          <w:shd w:val="clear" w:color="auto" w:fill="FFFFFF"/>
        </w:rPr>
        <w:t>-</w:t>
      </w:r>
      <w:r w:rsidRPr="00495566">
        <w:rPr>
          <w:rFonts w:ascii="Times New Roman" w:hAnsi="Times New Roman" w:cs="Times New Roman"/>
          <w:sz w:val="24"/>
          <w:szCs w:val="24"/>
          <w:shd w:val="clear" w:color="auto" w:fill="FFFFFF"/>
        </w:rPr>
        <w:t>202</w:t>
      </w:r>
      <w:r w:rsidR="004E330F">
        <w:rPr>
          <w:rFonts w:ascii="Times New Roman" w:hAnsi="Times New Roman" w:cs="Times New Roman"/>
          <w:sz w:val="24"/>
          <w:szCs w:val="24"/>
          <w:shd w:val="clear" w:color="auto" w:fill="FFFFFF"/>
        </w:rPr>
        <w:t>6</w:t>
      </w:r>
      <w:r w:rsidRPr="004955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годы. </w:t>
      </w:r>
    </w:p>
    <w:p w:rsidR="00495566" w:rsidRPr="00495566" w:rsidRDefault="00495566" w:rsidP="00941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955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целью развития трудовой инициативы и активности сотрудников, в учреждении традиционно используется форма морального поощрения в виде награждения. </w:t>
      </w:r>
      <w:r w:rsidRPr="00495566">
        <w:rPr>
          <w:rFonts w:ascii="Times New Roman" w:hAnsi="Times New Roman" w:cs="Times New Roman"/>
          <w:sz w:val="24"/>
          <w:szCs w:val="24"/>
        </w:rPr>
        <w:t>В 202</w:t>
      </w:r>
      <w:r w:rsidR="004E330F">
        <w:rPr>
          <w:rFonts w:ascii="Times New Roman" w:hAnsi="Times New Roman" w:cs="Times New Roman"/>
          <w:sz w:val="24"/>
          <w:szCs w:val="24"/>
        </w:rPr>
        <w:t>4 году 7</w:t>
      </w:r>
      <w:r w:rsidRPr="00495566">
        <w:rPr>
          <w:rFonts w:ascii="Times New Roman" w:hAnsi="Times New Roman" w:cs="Times New Roman"/>
          <w:sz w:val="24"/>
          <w:szCs w:val="24"/>
        </w:rPr>
        <w:t>0 работников учреждения отмечены наградами различного уровня, в том числе:</w:t>
      </w:r>
    </w:p>
    <w:p w:rsidR="004E330F" w:rsidRPr="004E330F" w:rsidRDefault="004E330F" w:rsidP="009412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30F">
        <w:rPr>
          <w:rFonts w:ascii="Times New Roman" w:eastAsia="Calibri" w:hAnsi="Times New Roman" w:cs="Times New Roman"/>
          <w:sz w:val="24"/>
          <w:szCs w:val="24"/>
        </w:rPr>
        <w:t>Почетная грамота директора учреждения – 24 чел.</w:t>
      </w:r>
    </w:p>
    <w:p w:rsidR="004E330F" w:rsidRPr="004E330F" w:rsidRDefault="004E330F" w:rsidP="009412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30F">
        <w:rPr>
          <w:rFonts w:ascii="Times New Roman" w:eastAsia="Calibri" w:hAnsi="Times New Roman" w:cs="Times New Roman"/>
          <w:sz w:val="24"/>
          <w:szCs w:val="24"/>
        </w:rPr>
        <w:t>Благодарственное письмо мэра города Череповца – 7 чел.</w:t>
      </w:r>
    </w:p>
    <w:p w:rsidR="004E330F" w:rsidRPr="004E330F" w:rsidRDefault="004E330F" w:rsidP="009412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30F">
        <w:rPr>
          <w:rFonts w:ascii="Times New Roman" w:eastAsia="Calibri" w:hAnsi="Times New Roman" w:cs="Times New Roman"/>
          <w:sz w:val="24"/>
          <w:szCs w:val="24"/>
        </w:rPr>
        <w:t>Благодарность мэра города Череповца – 2 чел.</w:t>
      </w:r>
    </w:p>
    <w:p w:rsidR="004E330F" w:rsidRPr="004E330F" w:rsidRDefault="004E330F" w:rsidP="009412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30F">
        <w:rPr>
          <w:rFonts w:ascii="Times New Roman" w:eastAsia="Calibri" w:hAnsi="Times New Roman" w:cs="Times New Roman"/>
          <w:sz w:val="24"/>
          <w:szCs w:val="24"/>
        </w:rPr>
        <w:t>Почетная грамота мэра города Череповца – 3 чел.</w:t>
      </w:r>
    </w:p>
    <w:p w:rsidR="004E330F" w:rsidRPr="004E330F" w:rsidRDefault="004E330F" w:rsidP="009412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30F">
        <w:rPr>
          <w:rFonts w:ascii="Times New Roman" w:eastAsia="Calibri" w:hAnsi="Times New Roman" w:cs="Times New Roman"/>
          <w:sz w:val="24"/>
          <w:szCs w:val="24"/>
        </w:rPr>
        <w:t>Благодарственное письмо Череповецкой городской Думы – 4 чел.</w:t>
      </w:r>
    </w:p>
    <w:p w:rsidR="004E330F" w:rsidRPr="004E330F" w:rsidRDefault="004E330F" w:rsidP="009412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30F">
        <w:rPr>
          <w:rFonts w:ascii="Times New Roman" w:eastAsia="Calibri" w:hAnsi="Times New Roman" w:cs="Times New Roman"/>
          <w:sz w:val="24"/>
          <w:szCs w:val="24"/>
        </w:rPr>
        <w:t>Благодарность Череповецкой городской Думы – 6 чел.</w:t>
      </w:r>
    </w:p>
    <w:p w:rsidR="004E330F" w:rsidRPr="004E330F" w:rsidRDefault="004E330F" w:rsidP="009412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30F">
        <w:rPr>
          <w:rFonts w:ascii="Times New Roman" w:eastAsia="Calibri" w:hAnsi="Times New Roman" w:cs="Times New Roman"/>
          <w:sz w:val="24"/>
          <w:szCs w:val="24"/>
        </w:rPr>
        <w:t>Почетная грамота Череповецкой городской Думы – 5 чел.</w:t>
      </w:r>
    </w:p>
    <w:p w:rsidR="004E330F" w:rsidRPr="000159C2" w:rsidRDefault="004E330F" w:rsidP="009412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6"/>
          <w:sz w:val="24"/>
          <w:szCs w:val="24"/>
        </w:rPr>
      </w:pPr>
      <w:r w:rsidRPr="000159C2">
        <w:rPr>
          <w:rFonts w:ascii="Times New Roman" w:eastAsia="Calibri" w:hAnsi="Times New Roman" w:cs="Times New Roman"/>
          <w:spacing w:val="-6"/>
          <w:sz w:val="24"/>
          <w:szCs w:val="24"/>
        </w:rPr>
        <w:t>Благодарственное письмо администрации Череповецкого муниципального района – 1 чел.</w:t>
      </w:r>
    </w:p>
    <w:p w:rsidR="004E330F" w:rsidRPr="004E330F" w:rsidRDefault="00974D63" w:rsidP="009412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Благодарственное письмо главы </w:t>
      </w:r>
      <w:r w:rsidR="004E330F" w:rsidRPr="004E330F">
        <w:rPr>
          <w:rFonts w:ascii="Times New Roman" w:eastAsia="Calibri" w:hAnsi="Times New Roman" w:cs="Times New Roman"/>
          <w:sz w:val="24"/>
          <w:szCs w:val="24"/>
        </w:rPr>
        <w:t>Череповецкого муниципального района – 4 чел.</w:t>
      </w:r>
    </w:p>
    <w:p w:rsidR="004E330F" w:rsidRPr="004E330F" w:rsidRDefault="004E330F" w:rsidP="009412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30F">
        <w:rPr>
          <w:rFonts w:ascii="Times New Roman" w:eastAsia="Calibri" w:hAnsi="Times New Roman" w:cs="Times New Roman"/>
          <w:sz w:val="24"/>
          <w:szCs w:val="24"/>
        </w:rPr>
        <w:t>Благодарность главы Череповецкого муниципального района – 2 чел.</w:t>
      </w:r>
    </w:p>
    <w:p w:rsidR="004E330F" w:rsidRPr="004E330F" w:rsidRDefault="004E330F" w:rsidP="009412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30F">
        <w:rPr>
          <w:rFonts w:ascii="Times New Roman" w:eastAsia="Calibri" w:hAnsi="Times New Roman" w:cs="Times New Roman"/>
          <w:sz w:val="24"/>
          <w:szCs w:val="24"/>
        </w:rPr>
        <w:t>Почетная грамота Череповецкого муниципального района – 1 чел.</w:t>
      </w:r>
    </w:p>
    <w:p w:rsidR="004E330F" w:rsidRPr="004E330F" w:rsidRDefault="004E330F" w:rsidP="009412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30F">
        <w:rPr>
          <w:rFonts w:ascii="Times New Roman" w:eastAsia="Calibri" w:hAnsi="Times New Roman" w:cs="Times New Roman"/>
          <w:sz w:val="24"/>
          <w:szCs w:val="24"/>
        </w:rPr>
        <w:t>Благодарность Департамента социальной защиты населения – 10 чел.</w:t>
      </w:r>
    </w:p>
    <w:p w:rsidR="004E330F" w:rsidRDefault="004E330F" w:rsidP="0094125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E330F">
        <w:rPr>
          <w:rFonts w:ascii="Times New Roman" w:eastAsia="Calibri" w:hAnsi="Times New Roman" w:cs="Times New Roman"/>
          <w:sz w:val="24"/>
          <w:szCs w:val="24"/>
        </w:rPr>
        <w:t>Благодарность Законодательного собрания Вологодской области – 1 чел.</w:t>
      </w:r>
    </w:p>
    <w:p w:rsidR="000623FE" w:rsidRDefault="00495566" w:rsidP="00941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495566">
        <w:rPr>
          <w:rFonts w:ascii="Times New Roman" w:hAnsi="Times New Roman" w:cs="Times New Roman"/>
          <w:sz w:val="24"/>
          <w:szCs w:val="24"/>
        </w:rPr>
        <w:t>Также одной из форм морального поощрения является занесение работников на Доску почета. П</w:t>
      </w:r>
      <w:r w:rsidRPr="00495566">
        <w:rPr>
          <w:rFonts w:ascii="Times New Roman" w:hAnsi="Times New Roman" w:cs="Times New Roman"/>
          <w:sz w:val="24"/>
          <w:szCs w:val="24"/>
          <w:shd w:val="clear" w:color="auto" w:fill="FFFFFF"/>
        </w:rPr>
        <w:t>о итогам работы за 202</w:t>
      </w:r>
      <w:r w:rsidR="004E330F">
        <w:rPr>
          <w:rFonts w:ascii="Times New Roman" w:hAnsi="Times New Roman" w:cs="Times New Roman"/>
          <w:sz w:val="24"/>
          <w:szCs w:val="24"/>
          <w:shd w:val="clear" w:color="auto" w:fill="FFFFFF"/>
        </w:rPr>
        <w:t>4</w:t>
      </w:r>
      <w:r w:rsidRPr="00495566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год</w:t>
      </w:r>
      <w:r w:rsidRPr="00495566">
        <w:rPr>
          <w:rFonts w:ascii="Times New Roman" w:hAnsi="Times New Roman" w:cs="Times New Roman"/>
          <w:sz w:val="24"/>
          <w:szCs w:val="24"/>
        </w:rPr>
        <w:t xml:space="preserve"> 16 работников з</w:t>
      </w:r>
      <w:r w:rsidRPr="00495566">
        <w:rPr>
          <w:rFonts w:ascii="Times New Roman" w:hAnsi="Times New Roman" w:cs="Times New Roman"/>
          <w:sz w:val="24"/>
          <w:szCs w:val="24"/>
          <w:shd w:val="clear" w:color="auto" w:fill="FFFFFF"/>
        </w:rPr>
        <w:t>а безупречную и эффективную работу, инициативность и ответственность</w:t>
      </w:r>
      <w:r w:rsidRPr="00495566">
        <w:rPr>
          <w:rFonts w:ascii="Times New Roman" w:hAnsi="Times New Roman" w:cs="Times New Roman"/>
          <w:sz w:val="24"/>
          <w:szCs w:val="24"/>
        </w:rPr>
        <w:t xml:space="preserve"> были выдвинуты своими трудовыми коллективами </w:t>
      </w:r>
      <w:r w:rsidR="00450334">
        <w:rPr>
          <w:rFonts w:ascii="Times New Roman" w:hAnsi="Times New Roman" w:cs="Times New Roman"/>
          <w:sz w:val="24"/>
          <w:szCs w:val="24"/>
        </w:rPr>
        <w:br/>
      </w:r>
      <w:r w:rsidRPr="00495566">
        <w:rPr>
          <w:rFonts w:ascii="Times New Roman" w:hAnsi="Times New Roman" w:cs="Times New Roman"/>
          <w:sz w:val="24"/>
          <w:szCs w:val="24"/>
        </w:rPr>
        <w:t>на занесение на Доску почета «Лучший работник учреждения»</w:t>
      </w:r>
      <w:r w:rsidRPr="00495566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="000623FE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CC6202" w:rsidRDefault="00CC6202" w:rsidP="0094125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D06DA2" w:rsidRPr="00011366" w:rsidRDefault="00EB4205" w:rsidP="0001136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731B7622" wp14:editId="7F8FF906">
            <wp:extent cx="5661329" cy="3732938"/>
            <wp:effectExtent l="0" t="0" r="0" b="0"/>
            <wp:docPr id="519" name="Рисунок 519" descr="\\server\папка обмена информацией\1ОТЧЕТЫ 2025\Сборник 2024\UQZI5JNTitt89r0hvAjsh9wDLtLtnp4GXf0BKc7LTgZYP1cV9n0h6B_DYj0rj-I006ES17SSYNsr9C3307L_rp9q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\\server\папка обмена информацией\1ОТЧЕТЫ 2025\Сборник 2024\UQZI5JNTitt89r0hvAjsh9wDLtLtnp4GXf0BKc7LTgZYP1cV9n0h6B_DYj0rj-I006ES17SSYNsr9C3307L_rp9q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6972" cy="3736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6DA2" w:rsidRPr="00011366" w:rsidSect="008746FE">
      <w:footerReference w:type="default" r:id="rId16"/>
      <w:pgSz w:w="11906" w:h="16838"/>
      <w:pgMar w:top="567" w:right="1133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A4F" w:rsidRDefault="00A32A4F" w:rsidP="00DA25A4">
      <w:pPr>
        <w:spacing w:after="0" w:line="240" w:lineRule="auto"/>
      </w:pPr>
      <w:r>
        <w:separator/>
      </w:r>
    </w:p>
  </w:endnote>
  <w:endnote w:type="continuationSeparator" w:id="0">
    <w:p w:rsidR="00A32A4F" w:rsidRDefault="00A32A4F" w:rsidP="00DA25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27918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0A0CA0" w:rsidRPr="003F2639" w:rsidRDefault="000A0CA0">
        <w:pPr>
          <w:pStyle w:val="af6"/>
          <w:jc w:val="center"/>
          <w:rPr>
            <w:sz w:val="24"/>
          </w:rPr>
        </w:pPr>
        <w:r w:rsidRPr="003F2639">
          <w:rPr>
            <w:sz w:val="24"/>
          </w:rPr>
          <w:fldChar w:fldCharType="begin"/>
        </w:r>
        <w:r w:rsidRPr="003F2639">
          <w:rPr>
            <w:sz w:val="24"/>
          </w:rPr>
          <w:instrText>PAGE   \* MERGEFORMAT</w:instrText>
        </w:r>
        <w:r w:rsidRPr="003F2639">
          <w:rPr>
            <w:sz w:val="24"/>
          </w:rPr>
          <w:fldChar w:fldCharType="separate"/>
        </w:r>
        <w:r w:rsidR="00CC6202">
          <w:rPr>
            <w:noProof/>
            <w:sz w:val="24"/>
          </w:rPr>
          <w:t>2</w:t>
        </w:r>
        <w:r w:rsidRPr="003F2639">
          <w:rPr>
            <w:sz w:val="24"/>
          </w:rPr>
          <w:fldChar w:fldCharType="end"/>
        </w:r>
      </w:p>
    </w:sdtContent>
  </w:sdt>
  <w:p w:rsidR="000A0CA0" w:rsidRDefault="000A0CA0">
    <w:pPr>
      <w:pStyle w:val="af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A4F" w:rsidRDefault="00A32A4F" w:rsidP="00DA25A4">
      <w:pPr>
        <w:spacing w:after="0" w:line="240" w:lineRule="auto"/>
      </w:pPr>
      <w:r>
        <w:separator/>
      </w:r>
    </w:p>
  </w:footnote>
  <w:footnote w:type="continuationSeparator" w:id="0">
    <w:p w:rsidR="00A32A4F" w:rsidRDefault="00A32A4F" w:rsidP="00DA25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4657C"/>
    <w:multiLevelType w:val="multilevel"/>
    <w:tmpl w:val="37CC1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62277D2"/>
    <w:multiLevelType w:val="hybridMultilevel"/>
    <w:tmpl w:val="5FCEF9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6494EFE6">
      <w:start w:val="3"/>
      <w:numFmt w:val="bullet"/>
      <w:lvlText w:val="•"/>
      <w:lvlJc w:val="left"/>
      <w:pPr>
        <w:ind w:left="3199" w:hanging="141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70B6C84"/>
    <w:multiLevelType w:val="hybridMultilevel"/>
    <w:tmpl w:val="2D5A5074"/>
    <w:lvl w:ilvl="0" w:tplc="E86E767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6425E8"/>
    <w:multiLevelType w:val="hybridMultilevel"/>
    <w:tmpl w:val="11A0A8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7707AC4"/>
    <w:multiLevelType w:val="hybridMultilevel"/>
    <w:tmpl w:val="48BA8F08"/>
    <w:lvl w:ilvl="0" w:tplc="419EA9A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BD9483B"/>
    <w:multiLevelType w:val="hybridMultilevel"/>
    <w:tmpl w:val="A9B07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412294"/>
    <w:multiLevelType w:val="hybridMultilevel"/>
    <w:tmpl w:val="7F1818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25751FB"/>
    <w:multiLevelType w:val="hybridMultilevel"/>
    <w:tmpl w:val="865884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12C53566"/>
    <w:multiLevelType w:val="hybridMultilevel"/>
    <w:tmpl w:val="6A442D70"/>
    <w:lvl w:ilvl="0" w:tplc="04190001">
      <w:start w:val="1"/>
      <w:numFmt w:val="bullet"/>
      <w:lvlText w:val=""/>
      <w:lvlJc w:val="left"/>
      <w:pPr>
        <w:ind w:left="78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9">
    <w:nsid w:val="14327CC4"/>
    <w:multiLevelType w:val="hybridMultilevel"/>
    <w:tmpl w:val="8CAE548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17EC6380"/>
    <w:multiLevelType w:val="hybridMultilevel"/>
    <w:tmpl w:val="365AA1A0"/>
    <w:lvl w:ilvl="0" w:tplc="E6B8A7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7704BA"/>
    <w:multiLevelType w:val="hybridMultilevel"/>
    <w:tmpl w:val="0DACBF42"/>
    <w:lvl w:ilvl="0" w:tplc="E50ED5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EE2C3A6">
      <w:numFmt w:val="none"/>
      <w:lvlText w:val=""/>
      <w:lvlJc w:val="left"/>
      <w:pPr>
        <w:tabs>
          <w:tab w:val="num" w:pos="360"/>
        </w:tabs>
      </w:pPr>
    </w:lvl>
    <w:lvl w:ilvl="2" w:tplc="6234ECB0">
      <w:numFmt w:val="none"/>
      <w:lvlText w:val=""/>
      <w:lvlJc w:val="left"/>
      <w:pPr>
        <w:tabs>
          <w:tab w:val="num" w:pos="360"/>
        </w:tabs>
      </w:pPr>
    </w:lvl>
    <w:lvl w:ilvl="3" w:tplc="D9D2FC3C">
      <w:numFmt w:val="none"/>
      <w:lvlText w:val=""/>
      <w:lvlJc w:val="left"/>
      <w:pPr>
        <w:tabs>
          <w:tab w:val="num" w:pos="360"/>
        </w:tabs>
      </w:pPr>
    </w:lvl>
    <w:lvl w:ilvl="4" w:tplc="30BAC922">
      <w:numFmt w:val="none"/>
      <w:lvlText w:val=""/>
      <w:lvlJc w:val="left"/>
      <w:pPr>
        <w:tabs>
          <w:tab w:val="num" w:pos="360"/>
        </w:tabs>
      </w:pPr>
    </w:lvl>
    <w:lvl w:ilvl="5" w:tplc="B4F80D0C">
      <w:numFmt w:val="none"/>
      <w:lvlText w:val=""/>
      <w:lvlJc w:val="left"/>
      <w:pPr>
        <w:tabs>
          <w:tab w:val="num" w:pos="360"/>
        </w:tabs>
      </w:pPr>
    </w:lvl>
    <w:lvl w:ilvl="6" w:tplc="CCC0901A">
      <w:numFmt w:val="none"/>
      <w:lvlText w:val=""/>
      <w:lvlJc w:val="left"/>
      <w:pPr>
        <w:tabs>
          <w:tab w:val="num" w:pos="360"/>
        </w:tabs>
      </w:pPr>
    </w:lvl>
    <w:lvl w:ilvl="7" w:tplc="C428BCFC">
      <w:numFmt w:val="none"/>
      <w:lvlText w:val=""/>
      <w:lvlJc w:val="left"/>
      <w:pPr>
        <w:tabs>
          <w:tab w:val="num" w:pos="360"/>
        </w:tabs>
      </w:pPr>
    </w:lvl>
    <w:lvl w:ilvl="8" w:tplc="9A24D180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1EA730D3"/>
    <w:multiLevelType w:val="hybridMultilevel"/>
    <w:tmpl w:val="A20E843E"/>
    <w:lvl w:ilvl="0" w:tplc="0419000F">
      <w:start w:val="1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53160"/>
    <w:multiLevelType w:val="hybridMultilevel"/>
    <w:tmpl w:val="2D601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D576DA"/>
    <w:multiLevelType w:val="hybridMultilevel"/>
    <w:tmpl w:val="ED821E42"/>
    <w:lvl w:ilvl="0" w:tplc="A5F2B81E">
      <w:start w:val="1"/>
      <w:numFmt w:val="decimal"/>
      <w:lvlText w:val="%1)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5">
    <w:nsid w:val="242B2F8E"/>
    <w:multiLevelType w:val="hybridMultilevel"/>
    <w:tmpl w:val="5E206472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985AC7"/>
    <w:multiLevelType w:val="hybridMultilevel"/>
    <w:tmpl w:val="16449E7A"/>
    <w:lvl w:ilvl="0" w:tplc="58507E20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8D7064B"/>
    <w:multiLevelType w:val="multilevel"/>
    <w:tmpl w:val="FD400962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599" w:hanging="756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2599" w:hanging="756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8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43" w:hanging="1800"/>
      </w:pPr>
      <w:rPr>
        <w:rFonts w:hint="default"/>
      </w:rPr>
    </w:lvl>
  </w:abstractNum>
  <w:abstractNum w:abstractNumId="18">
    <w:nsid w:val="2C65581A"/>
    <w:multiLevelType w:val="hybridMultilevel"/>
    <w:tmpl w:val="FBB28DC4"/>
    <w:lvl w:ilvl="0" w:tplc="4EA81A00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2E6228D1"/>
    <w:multiLevelType w:val="hybridMultilevel"/>
    <w:tmpl w:val="198EC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4A30CA"/>
    <w:multiLevelType w:val="hybridMultilevel"/>
    <w:tmpl w:val="C13A52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476626B"/>
    <w:multiLevelType w:val="hybridMultilevel"/>
    <w:tmpl w:val="FD9624FE"/>
    <w:lvl w:ilvl="0" w:tplc="04190001">
      <w:start w:val="1"/>
      <w:numFmt w:val="bullet"/>
      <w:lvlText w:val="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22">
    <w:nsid w:val="36540552"/>
    <w:multiLevelType w:val="multilevel"/>
    <w:tmpl w:val="81703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7184B53"/>
    <w:multiLevelType w:val="hybridMultilevel"/>
    <w:tmpl w:val="110678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A05E8F"/>
    <w:multiLevelType w:val="hybridMultilevel"/>
    <w:tmpl w:val="D4C2C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C124AA"/>
    <w:multiLevelType w:val="hybridMultilevel"/>
    <w:tmpl w:val="8CF88702"/>
    <w:lvl w:ilvl="0" w:tplc="04190001">
      <w:start w:val="1"/>
      <w:numFmt w:val="bullet"/>
      <w:lvlText w:val=""/>
      <w:lvlJc w:val="left"/>
      <w:pPr>
        <w:ind w:left="9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43" w:hanging="360"/>
      </w:pPr>
      <w:rPr>
        <w:rFonts w:ascii="Wingdings" w:hAnsi="Wingdings" w:hint="default"/>
      </w:rPr>
    </w:lvl>
  </w:abstractNum>
  <w:abstractNum w:abstractNumId="26">
    <w:nsid w:val="3F2E0069"/>
    <w:multiLevelType w:val="multilevel"/>
    <w:tmpl w:val="EA1E14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3F8B6AEC"/>
    <w:multiLevelType w:val="hybridMultilevel"/>
    <w:tmpl w:val="ED821E42"/>
    <w:lvl w:ilvl="0" w:tplc="A5F2B81E">
      <w:start w:val="1"/>
      <w:numFmt w:val="decimal"/>
      <w:lvlText w:val="%1)"/>
      <w:lvlJc w:val="left"/>
      <w:pPr>
        <w:ind w:left="1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8">
    <w:nsid w:val="4B4C718F"/>
    <w:multiLevelType w:val="hybridMultilevel"/>
    <w:tmpl w:val="61B02330"/>
    <w:lvl w:ilvl="0" w:tplc="4F223CEA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3D713E4"/>
    <w:multiLevelType w:val="hybridMultilevel"/>
    <w:tmpl w:val="7B2008A6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6B92DA4"/>
    <w:multiLevelType w:val="hybridMultilevel"/>
    <w:tmpl w:val="A6E4F6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C46DA3"/>
    <w:multiLevelType w:val="hybridMultilevel"/>
    <w:tmpl w:val="081098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1E7DAF"/>
    <w:multiLevelType w:val="hybridMultilevel"/>
    <w:tmpl w:val="FA1C924E"/>
    <w:lvl w:ilvl="0" w:tplc="1D8E3EC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FF50FC5"/>
    <w:multiLevelType w:val="hybridMultilevel"/>
    <w:tmpl w:val="A1B64908"/>
    <w:lvl w:ilvl="0" w:tplc="FDEAAB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7CC4740"/>
    <w:multiLevelType w:val="hybridMultilevel"/>
    <w:tmpl w:val="FA1C924E"/>
    <w:lvl w:ilvl="0" w:tplc="1D8E3ECE">
      <w:start w:val="14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6B881B32"/>
    <w:multiLevelType w:val="hybridMultilevel"/>
    <w:tmpl w:val="12DA7300"/>
    <w:lvl w:ilvl="0" w:tplc="55F4F18C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13D1412"/>
    <w:multiLevelType w:val="hybridMultilevel"/>
    <w:tmpl w:val="49E2CF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B01319"/>
    <w:multiLevelType w:val="hybridMultilevel"/>
    <w:tmpl w:val="5726D42C"/>
    <w:lvl w:ilvl="0" w:tplc="8DF8EE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7A2E0474"/>
    <w:multiLevelType w:val="hybridMultilevel"/>
    <w:tmpl w:val="1302A75E"/>
    <w:lvl w:ilvl="0" w:tplc="2AEE353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>
    <w:nsid w:val="7A48698F"/>
    <w:multiLevelType w:val="hybridMultilevel"/>
    <w:tmpl w:val="842634A4"/>
    <w:lvl w:ilvl="0" w:tplc="45B4943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17"/>
  </w:num>
  <w:num w:numId="2">
    <w:abstractNumId w:val="12"/>
  </w:num>
  <w:num w:numId="3">
    <w:abstractNumId w:val="11"/>
  </w:num>
  <w:num w:numId="4">
    <w:abstractNumId w:val="33"/>
  </w:num>
  <w:num w:numId="5">
    <w:abstractNumId w:val="2"/>
  </w:num>
  <w:num w:numId="6">
    <w:abstractNumId w:val="27"/>
  </w:num>
  <w:num w:numId="7">
    <w:abstractNumId w:val="9"/>
  </w:num>
  <w:num w:numId="8">
    <w:abstractNumId w:val="28"/>
  </w:num>
  <w:num w:numId="9">
    <w:abstractNumId w:val="29"/>
  </w:num>
  <w:num w:numId="10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</w:num>
  <w:num w:numId="13">
    <w:abstractNumId w:val="26"/>
  </w:num>
  <w:num w:numId="14">
    <w:abstractNumId w:val="36"/>
  </w:num>
  <w:num w:numId="15">
    <w:abstractNumId w:val="1"/>
  </w:num>
  <w:num w:numId="16">
    <w:abstractNumId w:val="7"/>
  </w:num>
  <w:num w:numId="17">
    <w:abstractNumId w:val="4"/>
  </w:num>
  <w:num w:numId="18">
    <w:abstractNumId w:val="24"/>
  </w:num>
  <w:num w:numId="19">
    <w:abstractNumId w:val="8"/>
  </w:num>
  <w:num w:numId="20">
    <w:abstractNumId w:val="6"/>
  </w:num>
  <w:num w:numId="21">
    <w:abstractNumId w:val="14"/>
  </w:num>
  <w:num w:numId="22">
    <w:abstractNumId w:val="38"/>
  </w:num>
  <w:num w:numId="23">
    <w:abstractNumId w:val="10"/>
  </w:num>
  <w:num w:numId="24">
    <w:abstractNumId w:val="34"/>
  </w:num>
  <w:num w:numId="25">
    <w:abstractNumId w:val="18"/>
  </w:num>
  <w:num w:numId="26">
    <w:abstractNumId w:val="35"/>
  </w:num>
  <w:num w:numId="27">
    <w:abstractNumId w:val="32"/>
  </w:num>
  <w:num w:numId="28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6"/>
  </w:num>
  <w:num w:numId="30">
    <w:abstractNumId w:val="30"/>
  </w:num>
  <w:num w:numId="31">
    <w:abstractNumId w:val="20"/>
  </w:num>
  <w:num w:numId="32">
    <w:abstractNumId w:val="31"/>
  </w:num>
  <w:num w:numId="33">
    <w:abstractNumId w:val="3"/>
  </w:num>
  <w:num w:numId="34">
    <w:abstractNumId w:val="39"/>
  </w:num>
  <w:num w:numId="35">
    <w:abstractNumId w:val="0"/>
  </w:num>
  <w:num w:numId="36">
    <w:abstractNumId w:val="19"/>
  </w:num>
  <w:num w:numId="37">
    <w:abstractNumId w:val="13"/>
  </w:num>
  <w:num w:numId="38">
    <w:abstractNumId w:val="15"/>
  </w:num>
  <w:num w:numId="39">
    <w:abstractNumId w:val="25"/>
  </w:num>
  <w:num w:numId="40">
    <w:abstractNumId w:val="21"/>
  </w:num>
  <w:num w:numId="41">
    <w:abstractNumId w:val="2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4F94"/>
    <w:rsid w:val="000025BD"/>
    <w:rsid w:val="00002E32"/>
    <w:rsid w:val="00003D2B"/>
    <w:rsid w:val="000110D5"/>
    <w:rsid w:val="00011366"/>
    <w:rsid w:val="000118BF"/>
    <w:rsid w:val="000146D3"/>
    <w:rsid w:val="00014723"/>
    <w:rsid w:val="000159C2"/>
    <w:rsid w:val="00015F7A"/>
    <w:rsid w:val="00016743"/>
    <w:rsid w:val="000173BF"/>
    <w:rsid w:val="0001789E"/>
    <w:rsid w:val="0002004F"/>
    <w:rsid w:val="00020283"/>
    <w:rsid w:val="00021F5A"/>
    <w:rsid w:val="000221ED"/>
    <w:rsid w:val="000223B9"/>
    <w:rsid w:val="00022F07"/>
    <w:rsid w:val="00023996"/>
    <w:rsid w:val="00024D0D"/>
    <w:rsid w:val="00025E6D"/>
    <w:rsid w:val="0003033C"/>
    <w:rsid w:val="00033193"/>
    <w:rsid w:val="000361E1"/>
    <w:rsid w:val="00037181"/>
    <w:rsid w:val="000372B5"/>
    <w:rsid w:val="00041B82"/>
    <w:rsid w:val="00041FB7"/>
    <w:rsid w:val="0004210E"/>
    <w:rsid w:val="000429C8"/>
    <w:rsid w:val="0004369E"/>
    <w:rsid w:val="00043A8A"/>
    <w:rsid w:val="00043F13"/>
    <w:rsid w:val="00045430"/>
    <w:rsid w:val="00046298"/>
    <w:rsid w:val="00046E6A"/>
    <w:rsid w:val="0005055A"/>
    <w:rsid w:val="000546DF"/>
    <w:rsid w:val="0005774F"/>
    <w:rsid w:val="00057996"/>
    <w:rsid w:val="00060484"/>
    <w:rsid w:val="000623FE"/>
    <w:rsid w:val="00062B1F"/>
    <w:rsid w:val="000639B4"/>
    <w:rsid w:val="00063A20"/>
    <w:rsid w:val="00064CC2"/>
    <w:rsid w:val="0006648F"/>
    <w:rsid w:val="00070272"/>
    <w:rsid w:val="00071C49"/>
    <w:rsid w:val="00072CBD"/>
    <w:rsid w:val="0007503A"/>
    <w:rsid w:val="0007605E"/>
    <w:rsid w:val="000768AD"/>
    <w:rsid w:val="000820A0"/>
    <w:rsid w:val="00084B57"/>
    <w:rsid w:val="0008584C"/>
    <w:rsid w:val="000867BE"/>
    <w:rsid w:val="00090BBE"/>
    <w:rsid w:val="00092290"/>
    <w:rsid w:val="00092D73"/>
    <w:rsid w:val="00092ED2"/>
    <w:rsid w:val="00095454"/>
    <w:rsid w:val="00096F00"/>
    <w:rsid w:val="00097B7B"/>
    <w:rsid w:val="000A0CA0"/>
    <w:rsid w:val="000A2573"/>
    <w:rsid w:val="000A2B98"/>
    <w:rsid w:val="000A3010"/>
    <w:rsid w:val="000A3479"/>
    <w:rsid w:val="000A3ED4"/>
    <w:rsid w:val="000A464B"/>
    <w:rsid w:val="000A4C34"/>
    <w:rsid w:val="000B1714"/>
    <w:rsid w:val="000B199C"/>
    <w:rsid w:val="000B2AAB"/>
    <w:rsid w:val="000B3DB3"/>
    <w:rsid w:val="000B4475"/>
    <w:rsid w:val="000B45DB"/>
    <w:rsid w:val="000B4A88"/>
    <w:rsid w:val="000C2029"/>
    <w:rsid w:val="000C3428"/>
    <w:rsid w:val="000C3754"/>
    <w:rsid w:val="000C599B"/>
    <w:rsid w:val="000C7512"/>
    <w:rsid w:val="000C756F"/>
    <w:rsid w:val="000D0B17"/>
    <w:rsid w:val="000D1046"/>
    <w:rsid w:val="000D2BAC"/>
    <w:rsid w:val="000D4B5F"/>
    <w:rsid w:val="000D584E"/>
    <w:rsid w:val="000D5C1C"/>
    <w:rsid w:val="000D644A"/>
    <w:rsid w:val="000D662B"/>
    <w:rsid w:val="000D66F8"/>
    <w:rsid w:val="000D7484"/>
    <w:rsid w:val="000D7F4D"/>
    <w:rsid w:val="000E0E06"/>
    <w:rsid w:val="000E2A47"/>
    <w:rsid w:val="000E37EE"/>
    <w:rsid w:val="000E78BD"/>
    <w:rsid w:val="000F0951"/>
    <w:rsid w:val="000F1A99"/>
    <w:rsid w:val="000F312E"/>
    <w:rsid w:val="000F36E5"/>
    <w:rsid w:val="000F3E9F"/>
    <w:rsid w:val="000F50E0"/>
    <w:rsid w:val="000F578D"/>
    <w:rsid w:val="000F58C7"/>
    <w:rsid w:val="000F5F5A"/>
    <w:rsid w:val="00100F7B"/>
    <w:rsid w:val="0010113E"/>
    <w:rsid w:val="00101F19"/>
    <w:rsid w:val="00101FB5"/>
    <w:rsid w:val="00104677"/>
    <w:rsid w:val="0010473C"/>
    <w:rsid w:val="00105244"/>
    <w:rsid w:val="00111D0A"/>
    <w:rsid w:val="00111D0B"/>
    <w:rsid w:val="0011257B"/>
    <w:rsid w:val="00112B4C"/>
    <w:rsid w:val="00112DAF"/>
    <w:rsid w:val="00113702"/>
    <w:rsid w:val="00113983"/>
    <w:rsid w:val="00113B58"/>
    <w:rsid w:val="001146DB"/>
    <w:rsid w:val="0011646F"/>
    <w:rsid w:val="00117A1F"/>
    <w:rsid w:val="00117A92"/>
    <w:rsid w:val="00120EB3"/>
    <w:rsid w:val="00121BE5"/>
    <w:rsid w:val="001244F3"/>
    <w:rsid w:val="00126348"/>
    <w:rsid w:val="00126B12"/>
    <w:rsid w:val="00131419"/>
    <w:rsid w:val="001352B9"/>
    <w:rsid w:val="00143BE1"/>
    <w:rsid w:val="00144046"/>
    <w:rsid w:val="001449F1"/>
    <w:rsid w:val="001502EA"/>
    <w:rsid w:val="001529EF"/>
    <w:rsid w:val="00153043"/>
    <w:rsid w:val="0015642C"/>
    <w:rsid w:val="0015675C"/>
    <w:rsid w:val="001600E0"/>
    <w:rsid w:val="001607AD"/>
    <w:rsid w:val="00162170"/>
    <w:rsid w:val="001626ED"/>
    <w:rsid w:val="00163172"/>
    <w:rsid w:val="001635B8"/>
    <w:rsid w:val="001635FB"/>
    <w:rsid w:val="00164D54"/>
    <w:rsid w:val="00166549"/>
    <w:rsid w:val="001717F8"/>
    <w:rsid w:val="00172893"/>
    <w:rsid w:val="0017389B"/>
    <w:rsid w:val="00174AD8"/>
    <w:rsid w:val="00176492"/>
    <w:rsid w:val="001770CF"/>
    <w:rsid w:val="00177E31"/>
    <w:rsid w:val="00180D32"/>
    <w:rsid w:val="00184108"/>
    <w:rsid w:val="0018785B"/>
    <w:rsid w:val="00187A2E"/>
    <w:rsid w:val="0019072C"/>
    <w:rsid w:val="00192633"/>
    <w:rsid w:val="00192A27"/>
    <w:rsid w:val="00193EB3"/>
    <w:rsid w:val="00195D80"/>
    <w:rsid w:val="00196649"/>
    <w:rsid w:val="00197325"/>
    <w:rsid w:val="00197E88"/>
    <w:rsid w:val="001A011B"/>
    <w:rsid w:val="001A0C71"/>
    <w:rsid w:val="001A27F3"/>
    <w:rsid w:val="001A2BCA"/>
    <w:rsid w:val="001A6ED8"/>
    <w:rsid w:val="001A7E94"/>
    <w:rsid w:val="001B0AFE"/>
    <w:rsid w:val="001B1F65"/>
    <w:rsid w:val="001B2484"/>
    <w:rsid w:val="001B295A"/>
    <w:rsid w:val="001B298C"/>
    <w:rsid w:val="001B6440"/>
    <w:rsid w:val="001C08E7"/>
    <w:rsid w:val="001C16C4"/>
    <w:rsid w:val="001C242D"/>
    <w:rsid w:val="001C3359"/>
    <w:rsid w:val="001C371E"/>
    <w:rsid w:val="001C423C"/>
    <w:rsid w:val="001C571A"/>
    <w:rsid w:val="001C57C3"/>
    <w:rsid w:val="001C6AA0"/>
    <w:rsid w:val="001C6AFF"/>
    <w:rsid w:val="001E2E2E"/>
    <w:rsid w:val="001E47CA"/>
    <w:rsid w:val="001E4E56"/>
    <w:rsid w:val="001E5FC5"/>
    <w:rsid w:val="001E6180"/>
    <w:rsid w:val="001E6E1B"/>
    <w:rsid w:val="001E6E3E"/>
    <w:rsid w:val="001F0066"/>
    <w:rsid w:val="001F0B60"/>
    <w:rsid w:val="001F1391"/>
    <w:rsid w:val="001F1B62"/>
    <w:rsid w:val="001F230E"/>
    <w:rsid w:val="001F38D3"/>
    <w:rsid w:val="001F6224"/>
    <w:rsid w:val="00202F0C"/>
    <w:rsid w:val="0020339E"/>
    <w:rsid w:val="002035A7"/>
    <w:rsid w:val="00204D88"/>
    <w:rsid w:val="00205E48"/>
    <w:rsid w:val="00206A51"/>
    <w:rsid w:val="00206C81"/>
    <w:rsid w:val="002076B7"/>
    <w:rsid w:val="00207F39"/>
    <w:rsid w:val="002101F0"/>
    <w:rsid w:val="0021037F"/>
    <w:rsid w:val="002125EA"/>
    <w:rsid w:val="00212AF3"/>
    <w:rsid w:val="00212D76"/>
    <w:rsid w:val="00213477"/>
    <w:rsid w:val="002137D6"/>
    <w:rsid w:val="00213B36"/>
    <w:rsid w:val="00216121"/>
    <w:rsid w:val="002167A8"/>
    <w:rsid w:val="002173A6"/>
    <w:rsid w:val="00217479"/>
    <w:rsid w:val="00220BA0"/>
    <w:rsid w:val="002218CF"/>
    <w:rsid w:val="00221F64"/>
    <w:rsid w:val="00226323"/>
    <w:rsid w:val="002278D1"/>
    <w:rsid w:val="00231607"/>
    <w:rsid w:val="00231A05"/>
    <w:rsid w:val="00231F21"/>
    <w:rsid w:val="002339B6"/>
    <w:rsid w:val="00235DC3"/>
    <w:rsid w:val="00237167"/>
    <w:rsid w:val="002374B0"/>
    <w:rsid w:val="0023765E"/>
    <w:rsid w:val="00240422"/>
    <w:rsid w:val="00242A57"/>
    <w:rsid w:val="00244B0C"/>
    <w:rsid w:val="002503E3"/>
    <w:rsid w:val="00250586"/>
    <w:rsid w:val="00252CCD"/>
    <w:rsid w:val="00253085"/>
    <w:rsid w:val="0025621B"/>
    <w:rsid w:val="002575A2"/>
    <w:rsid w:val="00260FB6"/>
    <w:rsid w:val="0026240E"/>
    <w:rsid w:val="00264422"/>
    <w:rsid w:val="00265A1A"/>
    <w:rsid w:val="00266185"/>
    <w:rsid w:val="0026753D"/>
    <w:rsid w:val="00267BCF"/>
    <w:rsid w:val="00272EFD"/>
    <w:rsid w:val="00273238"/>
    <w:rsid w:val="002746D3"/>
    <w:rsid w:val="002747D9"/>
    <w:rsid w:val="002752CA"/>
    <w:rsid w:val="00276B8D"/>
    <w:rsid w:val="00276BE4"/>
    <w:rsid w:val="0027783E"/>
    <w:rsid w:val="00280FB3"/>
    <w:rsid w:val="002818ED"/>
    <w:rsid w:val="0028222D"/>
    <w:rsid w:val="00282AD5"/>
    <w:rsid w:val="00282BCA"/>
    <w:rsid w:val="002836A2"/>
    <w:rsid w:val="002842C0"/>
    <w:rsid w:val="002843AF"/>
    <w:rsid w:val="002843E6"/>
    <w:rsid w:val="00285330"/>
    <w:rsid w:val="002928DF"/>
    <w:rsid w:val="002929B8"/>
    <w:rsid w:val="00292B6E"/>
    <w:rsid w:val="00294283"/>
    <w:rsid w:val="002951D4"/>
    <w:rsid w:val="002963CE"/>
    <w:rsid w:val="00296CB1"/>
    <w:rsid w:val="00297A27"/>
    <w:rsid w:val="002A0488"/>
    <w:rsid w:val="002A0680"/>
    <w:rsid w:val="002A4E1B"/>
    <w:rsid w:val="002A597E"/>
    <w:rsid w:val="002B0DBE"/>
    <w:rsid w:val="002B187B"/>
    <w:rsid w:val="002B19FB"/>
    <w:rsid w:val="002B257F"/>
    <w:rsid w:val="002B2759"/>
    <w:rsid w:val="002B3CB0"/>
    <w:rsid w:val="002B5451"/>
    <w:rsid w:val="002B5927"/>
    <w:rsid w:val="002C0B89"/>
    <w:rsid w:val="002C1219"/>
    <w:rsid w:val="002C2BE6"/>
    <w:rsid w:val="002C4CFC"/>
    <w:rsid w:val="002C58AA"/>
    <w:rsid w:val="002C70F4"/>
    <w:rsid w:val="002C7988"/>
    <w:rsid w:val="002D3D03"/>
    <w:rsid w:val="002D42D9"/>
    <w:rsid w:val="002D6009"/>
    <w:rsid w:val="002D6AC7"/>
    <w:rsid w:val="002D7398"/>
    <w:rsid w:val="002D77DD"/>
    <w:rsid w:val="002E29EF"/>
    <w:rsid w:val="002E406A"/>
    <w:rsid w:val="002E4946"/>
    <w:rsid w:val="002E5D1C"/>
    <w:rsid w:val="002F0DCF"/>
    <w:rsid w:val="002F1347"/>
    <w:rsid w:val="002F4330"/>
    <w:rsid w:val="002F4A3C"/>
    <w:rsid w:val="002F4B66"/>
    <w:rsid w:val="002F774E"/>
    <w:rsid w:val="002F7F67"/>
    <w:rsid w:val="00301EFE"/>
    <w:rsid w:val="00302855"/>
    <w:rsid w:val="00302F03"/>
    <w:rsid w:val="00303201"/>
    <w:rsid w:val="00305D3A"/>
    <w:rsid w:val="003110BB"/>
    <w:rsid w:val="00311B98"/>
    <w:rsid w:val="003160A3"/>
    <w:rsid w:val="0031612F"/>
    <w:rsid w:val="003163FE"/>
    <w:rsid w:val="0031697E"/>
    <w:rsid w:val="00317335"/>
    <w:rsid w:val="00317696"/>
    <w:rsid w:val="003207EC"/>
    <w:rsid w:val="003210DD"/>
    <w:rsid w:val="003216DA"/>
    <w:rsid w:val="00323CDA"/>
    <w:rsid w:val="00323D95"/>
    <w:rsid w:val="003261DA"/>
    <w:rsid w:val="003301C6"/>
    <w:rsid w:val="0033294D"/>
    <w:rsid w:val="00334A8C"/>
    <w:rsid w:val="0033661C"/>
    <w:rsid w:val="0033674E"/>
    <w:rsid w:val="00336DE0"/>
    <w:rsid w:val="00340797"/>
    <w:rsid w:val="003410F4"/>
    <w:rsid w:val="00341C79"/>
    <w:rsid w:val="00344907"/>
    <w:rsid w:val="003454E0"/>
    <w:rsid w:val="00347525"/>
    <w:rsid w:val="00347E2C"/>
    <w:rsid w:val="00351357"/>
    <w:rsid w:val="003518E6"/>
    <w:rsid w:val="00351FCE"/>
    <w:rsid w:val="00353103"/>
    <w:rsid w:val="00354D9B"/>
    <w:rsid w:val="0035642C"/>
    <w:rsid w:val="003575DA"/>
    <w:rsid w:val="0036139A"/>
    <w:rsid w:val="00361945"/>
    <w:rsid w:val="00362E8B"/>
    <w:rsid w:val="00363A6E"/>
    <w:rsid w:val="00364F7E"/>
    <w:rsid w:val="0036510C"/>
    <w:rsid w:val="003651B7"/>
    <w:rsid w:val="00365F06"/>
    <w:rsid w:val="0036672B"/>
    <w:rsid w:val="00366C46"/>
    <w:rsid w:val="00370E72"/>
    <w:rsid w:val="00371763"/>
    <w:rsid w:val="00372F0B"/>
    <w:rsid w:val="00375199"/>
    <w:rsid w:val="003756C5"/>
    <w:rsid w:val="00376346"/>
    <w:rsid w:val="00376985"/>
    <w:rsid w:val="003803B5"/>
    <w:rsid w:val="0038075E"/>
    <w:rsid w:val="0038203C"/>
    <w:rsid w:val="00382A2D"/>
    <w:rsid w:val="00385D03"/>
    <w:rsid w:val="00386A12"/>
    <w:rsid w:val="003871EB"/>
    <w:rsid w:val="0039224B"/>
    <w:rsid w:val="003922E8"/>
    <w:rsid w:val="00394957"/>
    <w:rsid w:val="0039507F"/>
    <w:rsid w:val="00395BCB"/>
    <w:rsid w:val="00395F40"/>
    <w:rsid w:val="003976EC"/>
    <w:rsid w:val="00397F50"/>
    <w:rsid w:val="003A10AC"/>
    <w:rsid w:val="003A6DA2"/>
    <w:rsid w:val="003A7066"/>
    <w:rsid w:val="003A734B"/>
    <w:rsid w:val="003B06EE"/>
    <w:rsid w:val="003B1F3E"/>
    <w:rsid w:val="003B47F9"/>
    <w:rsid w:val="003B51DC"/>
    <w:rsid w:val="003B54CC"/>
    <w:rsid w:val="003B6539"/>
    <w:rsid w:val="003B6861"/>
    <w:rsid w:val="003B7019"/>
    <w:rsid w:val="003C19E3"/>
    <w:rsid w:val="003C1D7C"/>
    <w:rsid w:val="003C27AB"/>
    <w:rsid w:val="003C2F39"/>
    <w:rsid w:val="003C40F5"/>
    <w:rsid w:val="003C4238"/>
    <w:rsid w:val="003C4E98"/>
    <w:rsid w:val="003C51EA"/>
    <w:rsid w:val="003C7053"/>
    <w:rsid w:val="003D00D4"/>
    <w:rsid w:val="003D25D6"/>
    <w:rsid w:val="003D295E"/>
    <w:rsid w:val="003D2BA2"/>
    <w:rsid w:val="003D3728"/>
    <w:rsid w:val="003D3E5C"/>
    <w:rsid w:val="003D3F3D"/>
    <w:rsid w:val="003D575A"/>
    <w:rsid w:val="003D754C"/>
    <w:rsid w:val="003E0E46"/>
    <w:rsid w:val="003E1422"/>
    <w:rsid w:val="003E2D1D"/>
    <w:rsid w:val="003E349B"/>
    <w:rsid w:val="003E4B87"/>
    <w:rsid w:val="003E6E2A"/>
    <w:rsid w:val="003F06AF"/>
    <w:rsid w:val="003F0DDE"/>
    <w:rsid w:val="003F2639"/>
    <w:rsid w:val="003F30FB"/>
    <w:rsid w:val="003F57FB"/>
    <w:rsid w:val="003F58C3"/>
    <w:rsid w:val="003F5EF2"/>
    <w:rsid w:val="0040109A"/>
    <w:rsid w:val="00401500"/>
    <w:rsid w:val="00402847"/>
    <w:rsid w:val="00403D1B"/>
    <w:rsid w:val="004051D2"/>
    <w:rsid w:val="0040605F"/>
    <w:rsid w:val="00406B87"/>
    <w:rsid w:val="004071F7"/>
    <w:rsid w:val="00411A9F"/>
    <w:rsid w:val="004120E8"/>
    <w:rsid w:val="00414588"/>
    <w:rsid w:val="00416E17"/>
    <w:rsid w:val="00420791"/>
    <w:rsid w:val="00421A57"/>
    <w:rsid w:val="004234EC"/>
    <w:rsid w:val="00423F21"/>
    <w:rsid w:val="00425093"/>
    <w:rsid w:val="00425F6C"/>
    <w:rsid w:val="004268A3"/>
    <w:rsid w:val="00426E27"/>
    <w:rsid w:val="004273DF"/>
    <w:rsid w:val="004300E0"/>
    <w:rsid w:val="00430A5B"/>
    <w:rsid w:val="0043144D"/>
    <w:rsid w:val="004321EF"/>
    <w:rsid w:val="00432B1C"/>
    <w:rsid w:val="00433940"/>
    <w:rsid w:val="00435F6F"/>
    <w:rsid w:val="004364C7"/>
    <w:rsid w:val="004371D0"/>
    <w:rsid w:val="004377F8"/>
    <w:rsid w:val="00437944"/>
    <w:rsid w:val="004407D2"/>
    <w:rsid w:val="00441416"/>
    <w:rsid w:val="004416EC"/>
    <w:rsid w:val="0044357D"/>
    <w:rsid w:val="0044462C"/>
    <w:rsid w:val="00446B7F"/>
    <w:rsid w:val="00450334"/>
    <w:rsid w:val="00452C2F"/>
    <w:rsid w:val="00454532"/>
    <w:rsid w:val="0045703A"/>
    <w:rsid w:val="00460C9F"/>
    <w:rsid w:val="0046211B"/>
    <w:rsid w:val="004638FC"/>
    <w:rsid w:val="00464265"/>
    <w:rsid w:val="0046447B"/>
    <w:rsid w:val="00465159"/>
    <w:rsid w:val="00465A79"/>
    <w:rsid w:val="00465BAD"/>
    <w:rsid w:val="00465DCD"/>
    <w:rsid w:val="0046607F"/>
    <w:rsid w:val="00466F7E"/>
    <w:rsid w:val="004672D7"/>
    <w:rsid w:val="00467C85"/>
    <w:rsid w:val="00470ABE"/>
    <w:rsid w:val="004716D2"/>
    <w:rsid w:val="00472965"/>
    <w:rsid w:val="00473F86"/>
    <w:rsid w:val="004746DD"/>
    <w:rsid w:val="0047633E"/>
    <w:rsid w:val="0047654A"/>
    <w:rsid w:val="004802D8"/>
    <w:rsid w:val="00485227"/>
    <w:rsid w:val="004909BA"/>
    <w:rsid w:val="004918C0"/>
    <w:rsid w:val="004928A3"/>
    <w:rsid w:val="00493F29"/>
    <w:rsid w:val="004941A1"/>
    <w:rsid w:val="00495566"/>
    <w:rsid w:val="004957AE"/>
    <w:rsid w:val="00495AED"/>
    <w:rsid w:val="00497392"/>
    <w:rsid w:val="004A0160"/>
    <w:rsid w:val="004A0B08"/>
    <w:rsid w:val="004A23E5"/>
    <w:rsid w:val="004A3165"/>
    <w:rsid w:val="004A37DE"/>
    <w:rsid w:val="004A74C0"/>
    <w:rsid w:val="004A7733"/>
    <w:rsid w:val="004B0E30"/>
    <w:rsid w:val="004B1CAA"/>
    <w:rsid w:val="004B3D09"/>
    <w:rsid w:val="004B4D5D"/>
    <w:rsid w:val="004B6712"/>
    <w:rsid w:val="004B7AB9"/>
    <w:rsid w:val="004B7D99"/>
    <w:rsid w:val="004C180A"/>
    <w:rsid w:val="004C2FD0"/>
    <w:rsid w:val="004C469A"/>
    <w:rsid w:val="004C5A3B"/>
    <w:rsid w:val="004C5BCC"/>
    <w:rsid w:val="004C6778"/>
    <w:rsid w:val="004C7088"/>
    <w:rsid w:val="004C7886"/>
    <w:rsid w:val="004D00A2"/>
    <w:rsid w:val="004D133F"/>
    <w:rsid w:val="004D16DA"/>
    <w:rsid w:val="004D3FD0"/>
    <w:rsid w:val="004D5BC2"/>
    <w:rsid w:val="004E2654"/>
    <w:rsid w:val="004E2F99"/>
    <w:rsid w:val="004E32DB"/>
    <w:rsid w:val="004E330F"/>
    <w:rsid w:val="004E3B5A"/>
    <w:rsid w:val="004E4867"/>
    <w:rsid w:val="004E5C59"/>
    <w:rsid w:val="004E78CF"/>
    <w:rsid w:val="004F1BCC"/>
    <w:rsid w:val="004F1DD0"/>
    <w:rsid w:val="004F5B45"/>
    <w:rsid w:val="004F6138"/>
    <w:rsid w:val="004F6C43"/>
    <w:rsid w:val="005010B2"/>
    <w:rsid w:val="005016F3"/>
    <w:rsid w:val="005029E5"/>
    <w:rsid w:val="0050352A"/>
    <w:rsid w:val="0050490A"/>
    <w:rsid w:val="00505961"/>
    <w:rsid w:val="00506B57"/>
    <w:rsid w:val="00506C95"/>
    <w:rsid w:val="005111B4"/>
    <w:rsid w:val="00511F6E"/>
    <w:rsid w:val="00512821"/>
    <w:rsid w:val="00512FC3"/>
    <w:rsid w:val="00512FE6"/>
    <w:rsid w:val="0051339E"/>
    <w:rsid w:val="00514642"/>
    <w:rsid w:val="00515399"/>
    <w:rsid w:val="0052022B"/>
    <w:rsid w:val="00520EBD"/>
    <w:rsid w:val="00521552"/>
    <w:rsid w:val="005223DA"/>
    <w:rsid w:val="005224D6"/>
    <w:rsid w:val="00522D79"/>
    <w:rsid w:val="00523C6F"/>
    <w:rsid w:val="00526959"/>
    <w:rsid w:val="005279F0"/>
    <w:rsid w:val="005307F0"/>
    <w:rsid w:val="005327F1"/>
    <w:rsid w:val="005330D5"/>
    <w:rsid w:val="005336B9"/>
    <w:rsid w:val="005336EF"/>
    <w:rsid w:val="005357CE"/>
    <w:rsid w:val="00536A0F"/>
    <w:rsid w:val="005378B8"/>
    <w:rsid w:val="005409D4"/>
    <w:rsid w:val="00540FF3"/>
    <w:rsid w:val="00541625"/>
    <w:rsid w:val="0054541F"/>
    <w:rsid w:val="00545883"/>
    <w:rsid w:val="00545AC2"/>
    <w:rsid w:val="0055011E"/>
    <w:rsid w:val="00554F33"/>
    <w:rsid w:val="005554FC"/>
    <w:rsid w:val="005612FC"/>
    <w:rsid w:val="00561D5E"/>
    <w:rsid w:val="005625C2"/>
    <w:rsid w:val="00562B61"/>
    <w:rsid w:val="00563A4D"/>
    <w:rsid w:val="00563AF3"/>
    <w:rsid w:val="0056502C"/>
    <w:rsid w:val="0057067A"/>
    <w:rsid w:val="00570A9D"/>
    <w:rsid w:val="00570F91"/>
    <w:rsid w:val="005714FD"/>
    <w:rsid w:val="00571B43"/>
    <w:rsid w:val="005750E1"/>
    <w:rsid w:val="005752BC"/>
    <w:rsid w:val="005811C2"/>
    <w:rsid w:val="00582BEF"/>
    <w:rsid w:val="005834B8"/>
    <w:rsid w:val="00583FAB"/>
    <w:rsid w:val="00584AFD"/>
    <w:rsid w:val="0058627F"/>
    <w:rsid w:val="0058663C"/>
    <w:rsid w:val="005874A3"/>
    <w:rsid w:val="0058768E"/>
    <w:rsid w:val="0058791B"/>
    <w:rsid w:val="00590D96"/>
    <w:rsid w:val="005971E0"/>
    <w:rsid w:val="00597677"/>
    <w:rsid w:val="00597982"/>
    <w:rsid w:val="005A284E"/>
    <w:rsid w:val="005A4762"/>
    <w:rsid w:val="005A527B"/>
    <w:rsid w:val="005B0635"/>
    <w:rsid w:val="005B0B9C"/>
    <w:rsid w:val="005B1BB7"/>
    <w:rsid w:val="005B1C38"/>
    <w:rsid w:val="005B29D6"/>
    <w:rsid w:val="005B3A38"/>
    <w:rsid w:val="005B3B56"/>
    <w:rsid w:val="005B44F5"/>
    <w:rsid w:val="005B5A5B"/>
    <w:rsid w:val="005B5AC5"/>
    <w:rsid w:val="005B62A6"/>
    <w:rsid w:val="005B6AE2"/>
    <w:rsid w:val="005B7F08"/>
    <w:rsid w:val="005C14C3"/>
    <w:rsid w:val="005C23E3"/>
    <w:rsid w:val="005C304C"/>
    <w:rsid w:val="005C4825"/>
    <w:rsid w:val="005C51F3"/>
    <w:rsid w:val="005C526C"/>
    <w:rsid w:val="005C57AF"/>
    <w:rsid w:val="005C5ECC"/>
    <w:rsid w:val="005C6E6F"/>
    <w:rsid w:val="005D0F95"/>
    <w:rsid w:val="005D42DC"/>
    <w:rsid w:val="005D7616"/>
    <w:rsid w:val="005E0772"/>
    <w:rsid w:val="005E1511"/>
    <w:rsid w:val="005E3489"/>
    <w:rsid w:val="005E3E08"/>
    <w:rsid w:val="005E4F08"/>
    <w:rsid w:val="005E544C"/>
    <w:rsid w:val="005E54DD"/>
    <w:rsid w:val="005E5757"/>
    <w:rsid w:val="005E618A"/>
    <w:rsid w:val="005E6D1F"/>
    <w:rsid w:val="005E6DE2"/>
    <w:rsid w:val="005E7618"/>
    <w:rsid w:val="005E77FA"/>
    <w:rsid w:val="005E7F30"/>
    <w:rsid w:val="005F020D"/>
    <w:rsid w:val="005F0C84"/>
    <w:rsid w:val="005F4289"/>
    <w:rsid w:val="005F4A2F"/>
    <w:rsid w:val="005F4C20"/>
    <w:rsid w:val="005F51D4"/>
    <w:rsid w:val="005F52C2"/>
    <w:rsid w:val="005F6815"/>
    <w:rsid w:val="005F6E8C"/>
    <w:rsid w:val="005F7755"/>
    <w:rsid w:val="00602F7D"/>
    <w:rsid w:val="00603B33"/>
    <w:rsid w:val="00604CBE"/>
    <w:rsid w:val="006056E9"/>
    <w:rsid w:val="00606430"/>
    <w:rsid w:val="00606AF1"/>
    <w:rsid w:val="00607D85"/>
    <w:rsid w:val="00610DDA"/>
    <w:rsid w:val="00611893"/>
    <w:rsid w:val="00612048"/>
    <w:rsid w:val="00612971"/>
    <w:rsid w:val="006139B2"/>
    <w:rsid w:val="0061609B"/>
    <w:rsid w:val="00616F4E"/>
    <w:rsid w:val="00620E17"/>
    <w:rsid w:val="00625F8B"/>
    <w:rsid w:val="006264F2"/>
    <w:rsid w:val="006273D8"/>
    <w:rsid w:val="00627453"/>
    <w:rsid w:val="00631820"/>
    <w:rsid w:val="00632929"/>
    <w:rsid w:val="00632DF4"/>
    <w:rsid w:val="006348C4"/>
    <w:rsid w:val="00635705"/>
    <w:rsid w:val="00636EF9"/>
    <w:rsid w:val="00640790"/>
    <w:rsid w:val="00643059"/>
    <w:rsid w:val="006430BB"/>
    <w:rsid w:val="00644055"/>
    <w:rsid w:val="00646BD2"/>
    <w:rsid w:val="00647685"/>
    <w:rsid w:val="00647C3F"/>
    <w:rsid w:val="0065006B"/>
    <w:rsid w:val="00650185"/>
    <w:rsid w:val="00650539"/>
    <w:rsid w:val="00650E7E"/>
    <w:rsid w:val="0065210B"/>
    <w:rsid w:val="0065222E"/>
    <w:rsid w:val="00652640"/>
    <w:rsid w:val="006529E3"/>
    <w:rsid w:val="006545B3"/>
    <w:rsid w:val="00655A6C"/>
    <w:rsid w:val="00657004"/>
    <w:rsid w:val="00657540"/>
    <w:rsid w:val="00657736"/>
    <w:rsid w:val="00657EF7"/>
    <w:rsid w:val="00660609"/>
    <w:rsid w:val="00661A1D"/>
    <w:rsid w:val="006632BF"/>
    <w:rsid w:val="00663CE4"/>
    <w:rsid w:val="00665A8C"/>
    <w:rsid w:val="00665D04"/>
    <w:rsid w:val="00666A5F"/>
    <w:rsid w:val="00666E15"/>
    <w:rsid w:val="00666E9C"/>
    <w:rsid w:val="00670339"/>
    <w:rsid w:val="00672F9D"/>
    <w:rsid w:val="00673815"/>
    <w:rsid w:val="00673F81"/>
    <w:rsid w:val="00675908"/>
    <w:rsid w:val="00677D1C"/>
    <w:rsid w:val="006803AE"/>
    <w:rsid w:val="00680698"/>
    <w:rsid w:val="00681B28"/>
    <w:rsid w:val="006850C2"/>
    <w:rsid w:val="006877A7"/>
    <w:rsid w:val="00691ECD"/>
    <w:rsid w:val="006921E2"/>
    <w:rsid w:val="006927EA"/>
    <w:rsid w:val="00694F0F"/>
    <w:rsid w:val="0069627E"/>
    <w:rsid w:val="006A1220"/>
    <w:rsid w:val="006A20A0"/>
    <w:rsid w:val="006A3AB2"/>
    <w:rsid w:val="006A4B42"/>
    <w:rsid w:val="006A4FA4"/>
    <w:rsid w:val="006A7289"/>
    <w:rsid w:val="006A7F2A"/>
    <w:rsid w:val="006B03E5"/>
    <w:rsid w:val="006B0DB5"/>
    <w:rsid w:val="006B1583"/>
    <w:rsid w:val="006B3B09"/>
    <w:rsid w:val="006B7DB0"/>
    <w:rsid w:val="006C223E"/>
    <w:rsid w:val="006C282D"/>
    <w:rsid w:val="006C6098"/>
    <w:rsid w:val="006C6DEA"/>
    <w:rsid w:val="006C7AC3"/>
    <w:rsid w:val="006D1149"/>
    <w:rsid w:val="006D29C7"/>
    <w:rsid w:val="006D4D07"/>
    <w:rsid w:val="006D61A4"/>
    <w:rsid w:val="006D7781"/>
    <w:rsid w:val="006E045B"/>
    <w:rsid w:val="006E0808"/>
    <w:rsid w:val="006E1804"/>
    <w:rsid w:val="006E2831"/>
    <w:rsid w:val="006E29FD"/>
    <w:rsid w:val="006E2D92"/>
    <w:rsid w:val="006E35E9"/>
    <w:rsid w:val="006E5D37"/>
    <w:rsid w:val="006E5E21"/>
    <w:rsid w:val="006E62C7"/>
    <w:rsid w:val="006E771D"/>
    <w:rsid w:val="006E7CE5"/>
    <w:rsid w:val="006F0096"/>
    <w:rsid w:val="006F285B"/>
    <w:rsid w:val="006F3473"/>
    <w:rsid w:val="006F5970"/>
    <w:rsid w:val="006F6FFC"/>
    <w:rsid w:val="00702071"/>
    <w:rsid w:val="007024FF"/>
    <w:rsid w:val="00702B73"/>
    <w:rsid w:val="00703179"/>
    <w:rsid w:val="007049D0"/>
    <w:rsid w:val="00704B97"/>
    <w:rsid w:val="007058CB"/>
    <w:rsid w:val="0070632B"/>
    <w:rsid w:val="00713F7D"/>
    <w:rsid w:val="0071673F"/>
    <w:rsid w:val="00717573"/>
    <w:rsid w:val="00720B94"/>
    <w:rsid w:val="0072291D"/>
    <w:rsid w:val="0072347E"/>
    <w:rsid w:val="007246C2"/>
    <w:rsid w:val="00724B5C"/>
    <w:rsid w:val="00724E29"/>
    <w:rsid w:val="0073031F"/>
    <w:rsid w:val="00731F16"/>
    <w:rsid w:val="00732685"/>
    <w:rsid w:val="00732D56"/>
    <w:rsid w:val="007358C6"/>
    <w:rsid w:val="00735B86"/>
    <w:rsid w:val="0073644F"/>
    <w:rsid w:val="0073718A"/>
    <w:rsid w:val="007418A4"/>
    <w:rsid w:val="00741C0D"/>
    <w:rsid w:val="0074253A"/>
    <w:rsid w:val="00742702"/>
    <w:rsid w:val="007435CA"/>
    <w:rsid w:val="00744256"/>
    <w:rsid w:val="00745BF4"/>
    <w:rsid w:val="0074604F"/>
    <w:rsid w:val="00747CEB"/>
    <w:rsid w:val="007508AC"/>
    <w:rsid w:val="0075497A"/>
    <w:rsid w:val="00755E11"/>
    <w:rsid w:val="00761BB1"/>
    <w:rsid w:val="007664D9"/>
    <w:rsid w:val="0076723A"/>
    <w:rsid w:val="00770AA1"/>
    <w:rsid w:val="007711B8"/>
    <w:rsid w:val="0077336B"/>
    <w:rsid w:val="0077345F"/>
    <w:rsid w:val="00773A99"/>
    <w:rsid w:val="00773FC7"/>
    <w:rsid w:val="00776485"/>
    <w:rsid w:val="00776CE3"/>
    <w:rsid w:val="007815ED"/>
    <w:rsid w:val="00784909"/>
    <w:rsid w:val="007859BB"/>
    <w:rsid w:val="007859DA"/>
    <w:rsid w:val="00785B14"/>
    <w:rsid w:val="0079077A"/>
    <w:rsid w:val="007910E8"/>
    <w:rsid w:val="00792838"/>
    <w:rsid w:val="007931B0"/>
    <w:rsid w:val="00793B2B"/>
    <w:rsid w:val="00796F1A"/>
    <w:rsid w:val="007A1C1D"/>
    <w:rsid w:val="007A3653"/>
    <w:rsid w:val="007A477C"/>
    <w:rsid w:val="007A5D31"/>
    <w:rsid w:val="007A6B0F"/>
    <w:rsid w:val="007B2C21"/>
    <w:rsid w:val="007B4DEF"/>
    <w:rsid w:val="007B7986"/>
    <w:rsid w:val="007C020E"/>
    <w:rsid w:val="007C0C9A"/>
    <w:rsid w:val="007C0D43"/>
    <w:rsid w:val="007C166F"/>
    <w:rsid w:val="007C281F"/>
    <w:rsid w:val="007C2EA2"/>
    <w:rsid w:val="007C3056"/>
    <w:rsid w:val="007C3E46"/>
    <w:rsid w:val="007C447D"/>
    <w:rsid w:val="007C49CB"/>
    <w:rsid w:val="007C62F4"/>
    <w:rsid w:val="007C67BB"/>
    <w:rsid w:val="007C6E6F"/>
    <w:rsid w:val="007D27C8"/>
    <w:rsid w:val="007D2BF2"/>
    <w:rsid w:val="007D3E69"/>
    <w:rsid w:val="007D4E4E"/>
    <w:rsid w:val="007D5641"/>
    <w:rsid w:val="007E18BE"/>
    <w:rsid w:val="007E239B"/>
    <w:rsid w:val="007E24BC"/>
    <w:rsid w:val="007E4607"/>
    <w:rsid w:val="007E49A0"/>
    <w:rsid w:val="007E602C"/>
    <w:rsid w:val="007E661E"/>
    <w:rsid w:val="007E6930"/>
    <w:rsid w:val="007E702C"/>
    <w:rsid w:val="007F07A0"/>
    <w:rsid w:val="007F16E1"/>
    <w:rsid w:val="007F36D7"/>
    <w:rsid w:val="007F472C"/>
    <w:rsid w:val="007F610E"/>
    <w:rsid w:val="007F66FC"/>
    <w:rsid w:val="007F6ECA"/>
    <w:rsid w:val="007F7152"/>
    <w:rsid w:val="007F7FEF"/>
    <w:rsid w:val="0080199D"/>
    <w:rsid w:val="00803B1D"/>
    <w:rsid w:val="00804221"/>
    <w:rsid w:val="00805745"/>
    <w:rsid w:val="008077EE"/>
    <w:rsid w:val="00810772"/>
    <w:rsid w:val="0081122D"/>
    <w:rsid w:val="00811C69"/>
    <w:rsid w:val="008127DF"/>
    <w:rsid w:val="00814F3F"/>
    <w:rsid w:val="00816B3B"/>
    <w:rsid w:val="008178DE"/>
    <w:rsid w:val="00817A7B"/>
    <w:rsid w:val="008218C7"/>
    <w:rsid w:val="00824C8D"/>
    <w:rsid w:val="00825FBA"/>
    <w:rsid w:val="00831464"/>
    <w:rsid w:val="0083175E"/>
    <w:rsid w:val="00831A56"/>
    <w:rsid w:val="0083244F"/>
    <w:rsid w:val="0083345E"/>
    <w:rsid w:val="00835036"/>
    <w:rsid w:val="00836B6F"/>
    <w:rsid w:val="00837D73"/>
    <w:rsid w:val="00841EB2"/>
    <w:rsid w:val="008425C1"/>
    <w:rsid w:val="008442BB"/>
    <w:rsid w:val="008463F1"/>
    <w:rsid w:val="00846CD8"/>
    <w:rsid w:val="00847E04"/>
    <w:rsid w:val="008514CF"/>
    <w:rsid w:val="00851B1D"/>
    <w:rsid w:val="008532C0"/>
    <w:rsid w:val="00853F6A"/>
    <w:rsid w:val="00856372"/>
    <w:rsid w:val="008573DD"/>
    <w:rsid w:val="00862C8C"/>
    <w:rsid w:val="008637B3"/>
    <w:rsid w:val="00863A20"/>
    <w:rsid w:val="008640E6"/>
    <w:rsid w:val="00864BC2"/>
    <w:rsid w:val="00865C9C"/>
    <w:rsid w:val="008670C0"/>
    <w:rsid w:val="0087162D"/>
    <w:rsid w:val="008746FE"/>
    <w:rsid w:val="008751E8"/>
    <w:rsid w:val="00876FDD"/>
    <w:rsid w:val="00877AC9"/>
    <w:rsid w:val="00880059"/>
    <w:rsid w:val="00880A28"/>
    <w:rsid w:val="0088297C"/>
    <w:rsid w:val="0088356B"/>
    <w:rsid w:val="008854C0"/>
    <w:rsid w:val="0088775B"/>
    <w:rsid w:val="008903A8"/>
    <w:rsid w:val="008917D9"/>
    <w:rsid w:val="00891D37"/>
    <w:rsid w:val="00891E41"/>
    <w:rsid w:val="00892E28"/>
    <w:rsid w:val="00893684"/>
    <w:rsid w:val="008939C2"/>
    <w:rsid w:val="00894A56"/>
    <w:rsid w:val="00896306"/>
    <w:rsid w:val="00897EC9"/>
    <w:rsid w:val="008A258E"/>
    <w:rsid w:val="008A38FA"/>
    <w:rsid w:val="008A4087"/>
    <w:rsid w:val="008A530C"/>
    <w:rsid w:val="008A5E9A"/>
    <w:rsid w:val="008B177B"/>
    <w:rsid w:val="008B1C9C"/>
    <w:rsid w:val="008B2CF5"/>
    <w:rsid w:val="008B4339"/>
    <w:rsid w:val="008B4457"/>
    <w:rsid w:val="008B5165"/>
    <w:rsid w:val="008B7A7D"/>
    <w:rsid w:val="008C12F0"/>
    <w:rsid w:val="008C2149"/>
    <w:rsid w:val="008C41D4"/>
    <w:rsid w:val="008C6999"/>
    <w:rsid w:val="008D08D6"/>
    <w:rsid w:val="008D0D9A"/>
    <w:rsid w:val="008D1779"/>
    <w:rsid w:val="008D247C"/>
    <w:rsid w:val="008D3B2C"/>
    <w:rsid w:val="008D3F40"/>
    <w:rsid w:val="008D40CD"/>
    <w:rsid w:val="008D426E"/>
    <w:rsid w:val="008D4A89"/>
    <w:rsid w:val="008D6812"/>
    <w:rsid w:val="008D68A4"/>
    <w:rsid w:val="008D693A"/>
    <w:rsid w:val="008D7AE2"/>
    <w:rsid w:val="008E0649"/>
    <w:rsid w:val="008E25C1"/>
    <w:rsid w:val="008E2B4A"/>
    <w:rsid w:val="008E42F4"/>
    <w:rsid w:val="008E49F3"/>
    <w:rsid w:val="008E4F45"/>
    <w:rsid w:val="008E5448"/>
    <w:rsid w:val="008E65F5"/>
    <w:rsid w:val="008E6763"/>
    <w:rsid w:val="008F1044"/>
    <w:rsid w:val="008F1A9D"/>
    <w:rsid w:val="008F4DC2"/>
    <w:rsid w:val="008F69C0"/>
    <w:rsid w:val="008F7061"/>
    <w:rsid w:val="008F7DA0"/>
    <w:rsid w:val="009002E7"/>
    <w:rsid w:val="00900AD9"/>
    <w:rsid w:val="009014AC"/>
    <w:rsid w:val="009019B7"/>
    <w:rsid w:val="00902CB1"/>
    <w:rsid w:val="00902F29"/>
    <w:rsid w:val="00904484"/>
    <w:rsid w:val="00904B0B"/>
    <w:rsid w:val="00904C20"/>
    <w:rsid w:val="00906B1D"/>
    <w:rsid w:val="009070BF"/>
    <w:rsid w:val="00907CAD"/>
    <w:rsid w:val="00911287"/>
    <w:rsid w:val="0091287E"/>
    <w:rsid w:val="00912AE9"/>
    <w:rsid w:val="00912F0F"/>
    <w:rsid w:val="009135C0"/>
    <w:rsid w:val="0091511C"/>
    <w:rsid w:val="009153C3"/>
    <w:rsid w:val="0091716D"/>
    <w:rsid w:val="00917C6E"/>
    <w:rsid w:val="009202A5"/>
    <w:rsid w:val="00922284"/>
    <w:rsid w:val="00923A0C"/>
    <w:rsid w:val="00923D2B"/>
    <w:rsid w:val="00924071"/>
    <w:rsid w:val="0092424D"/>
    <w:rsid w:val="009245B4"/>
    <w:rsid w:val="00924615"/>
    <w:rsid w:val="009253A8"/>
    <w:rsid w:val="009270B1"/>
    <w:rsid w:val="009307E3"/>
    <w:rsid w:val="009311CC"/>
    <w:rsid w:val="00931C3C"/>
    <w:rsid w:val="00932C30"/>
    <w:rsid w:val="009342B9"/>
    <w:rsid w:val="00934795"/>
    <w:rsid w:val="00934D09"/>
    <w:rsid w:val="00936288"/>
    <w:rsid w:val="00940CFF"/>
    <w:rsid w:val="00941252"/>
    <w:rsid w:val="009425DB"/>
    <w:rsid w:val="009432DA"/>
    <w:rsid w:val="0095077C"/>
    <w:rsid w:val="009518AF"/>
    <w:rsid w:val="00951C5D"/>
    <w:rsid w:val="00952015"/>
    <w:rsid w:val="0095221E"/>
    <w:rsid w:val="00952D80"/>
    <w:rsid w:val="00953065"/>
    <w:rsid w:val="0095313E"/>
    <w:rsid w:val="0095399C"/>
    <w:rsid w:val="00953FCD"/>
    <w:rsid w:val="00955488"/>
    <w:rsid w:val="009570F9"/>
    <w:rsid w:val="00957F0F"/>
    <w:rsid w:val="00961E02"/>
    <w:rsid w:val="0096379F"/>
    <w:rsid w:val="009642F8"/>
    <w:rsid w:val="00964618"/>
    <w:rsid w:val="00964E7B"/>
    <w:rsid w:val="0097062B"/>
    <w:rsid w:val="00970FD6"/>
    <w:rsid w:val="009728E8"/>
    <w:rsid w:val="00972938"/>
    <w:rsid w:val="00974D63"/>
    <w:rsid w:val="00974F7E"/>
    <w:rsid w:val="009760D2"/>
    <w:rsid w:val="00980F4F"/>
    <w:rsid w:val="009813E7"/>
    <w:rsid w:val="0098180F"/>
    <w:rsid w:val="00982CD3"/>
    <w:rsid w:val="009843B7"/>
    <w:rsid w:val="0098458C"/>
    <w:rsid w:val="009850A2"/>
    <w:rsid w:val="00994008"/>
    <w:rsid w:val="00995FB0"/>
    <w:rsid w:val="00996248"/>
    <w:rsid w:val="009970D5"/>
    <w:rsid w:val="009A1144"/>
    <w:rsid w:val="009A31DC"/>
    <w:rsid w:val="009A3EB6"/>
    <w:rsid w:val="009A53D7"/>
    <w:rsid w:val="009A5D8A"/>
    <w:rsid w:val="009A5F1F"/>
    <w:rsid w:val="009A628F"/>
    <w:rsid w:val="009B008E"/>
    <w:rsid w:val="009B2AE3"/>
    <w:rsid w:val="009B2BF9"/>
    <w:rsid w:val="009B4F3A"/>
    <w:rsid w:val="009B6489"/>
    <w:rsid w:val="009B702C"/>
    <w:rsid w:val="009B7440"/>
    <w:rsid w:val="009C0521"/>
    <w:rsid w:val="009C0C02"/>
    <w:rsid w:val="009C21E2"/>
    <w:rsid w:val="009C326A"/>
    <w:rsid w:val="009C49A0"/>
    <w:rsid w:val="009C5CC8"/>
    <w:rsid w:val="009C6618"/>
    <w:rsid w:val="009C779F"/>
    <w:rsid w:val="009D0447"/>
    <w:rsid w:val="009D1865"/>
    <w:rsid w:val="009D354B"/>
    <w:rsid w:val="009D3747"/>
    <w:rsid w:val="009D44BE"/>
    <w:rsid w:val="009D5506"/>
    <w:rsid w:val="009D5E9A"/>
    <w:rsid w:val="009E085C"/>
    <w:rsid w:val="009E5377"/>
    <w:rsid w:val="009E5EA0"/>
    <w:rsid w:val="009F04AD"/>
    <w:rsid w:val="009F0B01"/>
    <w:rsid w:val="009F368B"/>
    <w:rsid w:val="009F3A70"/>
    <w:rsid w:val="009F5D9F"/>
    <w:rsid w:val="00A017BA"/>
    <w:rsid w:val="00A02375"/>
    <w:rsid w:val="00A02412"/>
    <w:rsid w:val="00A033FB"/>
    <w:rsid w:val="00A04F94"/>
    <w:rsid w:val="00A05CCE"/>
    <w:rsid w:val="00A122B3"/>
    <w:rsid w:val="00A12609"/>
    <w:rsid w:val="00A12B97"/>
    <w:rsid w:val="00A13B18"/>
    <w:rsid w:val="00A17A13"/>
    <w:rsid w:val="00A17F83"/>
    <w:rsid w:val="00A20FC0"/>
    <w:rsid w:val="00A217F1"/>
    <w:rsid w:val="00A233D3"/>
    <w:rsid w:val="00A24029"/>
    <w:rsid w:val="00A24422"/>
    <w:rsid w:val="00A244B5"/>
    <w:rsid w:val="00A245E2"/>
    <w:rsid w:val="00A25A73"/>
    <w:rsid w:val="00A272E4"/>
    <w:rsid w:val="00A31AD0"/>
    <w:rsid w:val="00A32A4F"/>
    <w:rsid w:val="00A33D6C"/>
    <w:rsid w:val="00A34FF7"/>
    <w:rsid w:val="00A35F50"/>
    <w:rsid w:val="00A374C6"/>
    <w:rsid w:val="00A376A6"/>
    <w:rsid w:val="00A415DA"/>
    <w:rsid w:val="00A4318D"/>
    <w:rsid w:val="00A43933"/>
    <w:rsid w:val="00A44DBA"/>
    <w:rsid w:val="00A4677F"/>
    <w:rsid w:val="00A4680E"/>
    <w:rsid w:val="00A47D62"/>
    <w:rsid w:val="00A47DC0"/>
    <w:rsid w:val="00A51F70"/>
    <w:rsid w:val="00A521F9"/>
    <w:rsid w:val="00A57359"/>
    <w:rsid w:val="00A63936"/>
    <w:rsid w:val="00A63A91"/>
    <w:rsid w:val="00A6579C"/>
    <w:rsid w:val="00A664EF"/>
    <w:rsid w:val="00A67F0E"/>
    <w:rsid w:val="00A70532"/>
    <w:rsid w:val="00A707CB"/>
    <w:rsid w:val="00A71AEB"/>
    <w:rsid w:val="00A71C02"/>
    <w:rsid w:val="00A72184"/>
    <w:rsid w:val="00A723A1"/>
    <w:rsid w:val="00A7306E"/>
    <w:rsid w:val="00A73472"/>
    <w:rsid w:val="00A73E42"/>
    <w:rsid w:val="00A807B5"/>
    <w:rsid w:val="00A82DE3"/>
    <w:rsid w:val="00A83644"/>
    <w:rsid w:val="00A83B46"/>
    <w:rsid w:val="00A83E8B"/>
    <w:rsid w:val="00A85005"/>
    <w:rsid w:val="00A8593F"/>
    <w:rsid w:val="00A86575"/>
    <w:rsid w:val="00A8748B"/>
    <w:rsid w:val="00A87511"/>
    <w:rsid w:val="00A915EE"/>
    <w:rsid w:val="00A91B2F"/>
    <w:rsid w:val="00A9250E"/>
    <w:rsid w:val="00A92AD8"/>
    <w:rsid w:val="00A93D8E"/>
    <w:rsid w:val="00A94419"/>
    <w:rsid w:val="00A944F7"/>
    <w:rsid w:val="00A95C79"/>
    <w:rsid w:val="00A95DCF"/>
    <w:rsid w:val="00A97326"/>
    <w:rsid w:val="00AA11D6"/>
    <w:rsid w:val="00AA1E28"/>
    <w:rsid w:val="00AA2718"/>
    <w:rsid w:val="00AA3450"/>
    <w:rsid w:val="00AA35EE"/>
    <w:rsid w:val="00AA4014"/>
    <w:rsid w:val="00AA42E9"/>
    <w:rsid w:val="00AA5560"/>
    <w:rsid w:val="00AA5DC2"/>
    <w:rsid w:val="00AB150C"/>
    <w:rsid w:val="00AB17A4"/>
    <w:rsid w:val="00AB2393"/>
    <w:rsid w:val="00AB29DC"/>
    <w:rsid w:val="00AB2EAF"/>
    <w:rsid w:val="00AB34CC"/>
    <w:rsid w:val="00AB5D3C"/>
    <w:rsid w:val="00AB75F9"/>
    <w:rsid w:val="00AC0F91"/>
    <w:rsid w:val="00AC1B4E"/>
    <w:rsid w:val="00AC2F29"/>
    <w:rsid w:val="00AC30F7"/>
    <w:rsid w:val="00AC3262"/>
    <w:rsid w:val="00AC3A0C"/>
    <w:rsid w:val="00AC56AA"/>
    <w:rsid w:val="00AC666D"/>
    <w:rsid w:val="00AC6B33"/>
    <w:rsid w:val="00AC70DE"/>
    <w:rsid w:val="00AC7986"/>
    <w:rsid w:val="00AD200D"/>
    <w:rsid w:val="00AD2B27"/>
    <w:rsid w:val="00AD3A49"/>
    <w:rsid w:val="00AD4188"/>
    <w:rsid w:val="00AD6678"/>
    <w:rsid w:val="00AD68C1"/>
    <w:rsid w:val="00AE1BA7"/>
    <w:rsid w:val="00AE43CB"/>
    <w:rsid w:val="00AE6471"/>
    <w:rsid w:val="00AF1CF2"/>
    <w:rsid w:val="00AF3478"/>
    <w:rsid w:val="00AF34D8"/>
    <w:rsid w:val="00AF52DF"/>
    <w:rsid w:val="00AF5807"/>
    <w:rsid w:val="00AF5E18"/>
    <w:rsid w:val="00AF6810"/>
    <w:rsid w:val="00B00AF5"/>
    <w:rsid w:val="00B02E60"/>
    <w:rsid w:val="00B02FF2"/>
    <w:rsid w:val="00B0381F"/>
    <w:rsid w:val="00B0393F"/>
    <w:rsid w:val="00B05786"/>
    <w:rsid w:val="00B06619"/>
    <w:rsid w:val="00B070F7"/>
    <w:rsid w:val="00B07BCF"/>
    <w:rsid w:val="00B12C6B"/>
    <w:rsid w:val="00B12F9C"/>
    <w:rsid w:val="00B131CF"/>
    <w:rsid w:val="00B1424B"/>
    <w:rsid w:val="00B14543"/>
    <w:rsid w:val="00B14F6A"/>
    <w:rsid w:val="00B15B9D"/>
    <w:rsid w:val="00B20204"/>
    <w:rsid w:val="00B202A2"/>
    <w:rsid w:val="00B22062"/>
    <w:rsid w:val="00B220D7"/>
    <w:rsid w:val="00B25F30"/>
    <w:rsid w:val="00B26869"/>
    <w:rsid w:val="00B276D2"/>
    <w:rsid w:val="00B3041C"/>
    <w:rsid w:val="00B30B44"/>
    <w:rsid w:val="00B3102D"/>
    <w:rsid w:val="00B32ACC"/>
    <w:rsid w:val="00B32E88"/>
    <w:rsid w:val="00B35033"/>
    <w:rsid w:val="00B35C13"/>
    <w:rsid w:val="00B35C18"/>
    <w:rsid w:val="00B37718"/>
    <w:rsid w:val="00B37F9C"/>
    <w:rsid w:val="00B43865"/>
    <w:rsid w:val="00B43D5C"/>
    <w:rsid w:val="00B4480D"/>
    <w:rsid w:val="00B45A6B"/>
    <w:rsid w:val="00B51039"/>
    <w:rsid w:val="00B51446"/>
    <w:rsid w:val="00B51C02"/>
    <w:rsid w:val="00B52748"/>
    <w:rsid w:val="00B529F8"/>
    <w:rsid w:val="00B5672F"/>
    <w:rsid w:val="00B572CD"/>
    <w:rsid w:val="00B63A23"/>
    <w:rsid w:val="00B675E8"/>
    <w:rsid w:val="00B709E8"/>
    <w:rsid w:val="00B73411"/>
    <w:rsid w:val="00B751B0"/>
    <w:rsid w:val="00B75AEC"/>
    <w:rsid w:val="00B805C8"/>
    <w:rsid w:val="00B808FF"/>
    <w:rsid w:val="00B82A0E"/>
    <w:rsid w:val="00B8306D"/>
    <w:rsid w:val="00B83AC3"/>
    <w:rsid w:val="00B8400E"/>
    <w:rsid w:val="00B86E0C"/>
    <w:rsid w:val="00B86EF6"/>
    <w:rsid w:val="00B90A35"/>
    <w:rsid w:val="00B91900"/>
    <w:rsid w:val="00B91C05"/>
    <w:rsid w:val="00B92304"/>
    <w:rsid w:val="00B930DC"/>
    <w:rsid w:val="00B934C4"/>
    <w:rsid w:val="00B93C75"/>
    <w:rsid w:val="00B94A61"/>
    <w:rsid w:val="00B97473"/>
    <w:rsid w:val="00BA30DA"/>
    <w:rsid w:val="00BA34CC"/>
    <w:rsid w:val="00BA387E"/>
    <w:rsid w:val="00BA4A8D"/>
    <w:rsid w:val="00BA605A"/>
    <w:rsid w:val="00BA6479"/>
    <w:rsid w:val="00BB038E"/>
    <w:rsid w:val="00BB2455"/>
    <w:rsid w:val="00BB281C"/>
    <w:rsid w:val="00BB2D07"/>
    <w:rsid w:val="00BB39BE"/>
    <w:rsid w:val="00BB5564"/>
    <w:rsid w:val="00BB63A0"/>
    <w:rsid w:val="00BB6613"/>
    <w:rsid w:val="00BB7897"/>
    <w:rsid w:val="00BC0C29"/>
    <w:rsid w:val="00BC1823"/>
    <w:rsid w:val="00BC1BE5"/>
    <w:rsid w:val="00BC2028"/>
    <w:rsid w:val="00BC3391"/>
    <w:rsid w:val="00BC52A2"/>
    <w:rsid w:val="00BC5400"/>
    <w:rsid w:val="00BC56BD"/>
    <w:rsid w:val="00BC5776"/>
    <w:rsid w:val="00BC585A"/>
    <w:rsid w:val="00BC7040"/>
    <w:rsid w:val="00BC798C"/>
    <w:rsid w:val="00BD018F"/>
    <w:rsid w:val="00BD023B"/>
    <w:rsid w:val="00BD02DC"/>
    <w:rsid w:val="00BD050E"/>
    <w:rsid w:val="00BD1019"/>
    <w:rsid w:val="00BD18B0"/>
    <w:rsid w:val="00BD1A24"/>
    <w:rsid w:val="00BD2451"/>
    <w:rsid w:val="00BD28D7"/>
    <w:rsid w:val="00BD3A53"/>
    <w:rsid w:val="00BD6B0D"/>
    <w:rsid w:val="00BE0D05"/>
    <w:rsid w:val="00BE2A4D"/>
    <w:rsid w:val="00BE5C91"/>
    <w:rsid w:val="00BE7975"/>
    <w:rsid w:val="00BE7FBC"/>
    <w:rsid w:val="00BF0C32"/>
    <w:rsid w:val="00BF2515"/>
    <w:rsid w:val="00BF3D46"/>
    <w:rsid w:val="00BF4412"/>
    <w:rsid w:val="00BF6451"/>
    <w:rsid w:val="00BF67FF"/>
    <w:rsid w:val="00C002B4"/>
    <w:rsid w:val="00C00F51"/>
    <w:rsid w:val="00C017C7"/>
    <w:rsid w:val="00C01E50"/>
    <w:rsid w:val="00C02199"/>
    <w:rsid w:val="00C04321"/>
    <w:rsid w:val="00C06C44"/>
    <w:rsid w:val="00C11C3D"/>
    <w:rsid w:val="00C11DE4"/>
    <w:rsid w:val="00C133C4"/>
    <w:rsid w:val="00C13F1E"/>
    <w:rsid w:val="00C157B8"/>
    <w:rsid w:val="00C157F8"/>
    <w:rsid w:val="00C17A7E"/>
    <w:rsid w:val="00C2069F"/>
    <w:rsid w:val="00C20C95"/>
    <w:rsid w:val="00C22F1A"/>
    <w:rsid w:val="00C24C3C"/>
    <w:rsid w:val="00C31472"/>
    <w:rsid w:val="00C317EA"/>
    <w:rsid w:val="00C31DA6"/>
    <w:rsid w:val="00C31ECD"/>
    <w:rsid w:val="00C33036"/>
    <w:rsid w:val="00C34A98"/>
    <w:rsid w:val="00C36232"/>
    <w:rsid w:val="00C36369"/>
    <w:rsid w:val="00C366D6"/>
    <w:rsid w:val="00C36E5E"/>
    <w:rsid w:val="00C374AF"/>
    <w:rsid w:val="00C401CD"/>
    <w:rsid w:val="00C41C7B"/>
    <w:rsid w:val="00C44F97"/>
    <w:rsid w:val="00C47011"/>
    <w:rsid w:val="00C50F3F"/>
    <w:rsid w:val="00C552E3"/>
    <w:rsid w:val="00C55C4D"/>
    <w:rsid w:val="00C571B5"/>
    <w:rsid w:val="00C579DB"/>
    <w:rsid w:val="00C57F8F"/>
    <w:rsid w:val="00C60848"/>
    <w:rsid w:val="00C6262B"/>
    <w:rsid w:val="00C62B99"/>
    <w:rsid w:val="00C62C09"/>
    <w:rsid w:val="00C67BA7"/>
    <w:rsid w:val="00C7012F"/>
    <w:rsid w:val="00C706AD"/>
    <w:rsid w:val="00C715E4"/>
    <w:rsid w:val="00C71612"/>
    <w:rsid w:val="00C71C67"/>
    <w:rsid w:val="00C72F46"/>
    <w:rsid w:val="00C731E4"/>
    <w:rsid w:val="00C73AD1"/>
    <w:rsid w:val="00C73AE5"/>
    <w:rsid w:val="00C80041"/>
    <w:rsid w:val="00C80637"/>
    <w:rsid w:val="00C83841"/>
    <w:rsid w:val="00C84148"/>
    <w:rsid w:val="00C869AB"/>
    <w:rsid w:val="00C90A0A"/>
    <w:rsid w:val="00C91E46"/>
    <w:rsid w:val="00C92045"/>
    <w:rsid w:val="00C92C08"/>
    <w:rsid w:val="00C9341E"/>
    <w:rsid w:val="00C953FA"/>
    <w:rsid w:val="00C95B0B"/>
    <w:rsid w:val="00C96DA9"/>
    <w:rsid w:val="00CA0225"/>
    <w:rsid w:val="00CA074B"/>
    <w:rsid w:val="00CA111A"/>
    <w:rsid w:val="00CA231E"/>
    <w:rsid w:val="00CA5D6A"/>
    <w:rsid w:val="00CA64AF"/>
    <w:rsid w:val="00CB0C3D"/>
    <w:rsid w:val="00CB0C7D"/>
    <w:rsid w:val="00CB18DB"/>
    <w:rsid w:val="00CB1EBF"/>
    <w:rsid w:val="00CB26DA"/>
    <w:rsid w:val="00CB340B"/>
    <w:rsid w:val="00CB5783"/>
    <w:rsid w:val="00CB5791"/>
    <w:rsid w:val="00CB60EA"/>
    <w:rsid w:val="00CB666D"/>
    <w:rsid w:val="00CB66D5"/>
    <w:rsid w:val="00CB74D6"/>
    <w:rsid w:val="00CC05D6"/>
    <w:rsid w:val="00CC0CEB"/>
    <w:rsid w:val="00CC1500"/>
    <w:rsid w:val="00CC2D1B"/>
    <w:rsid w:val="00CC3BAA"/>
    <w:rsid w:val="00CC5C39"/>
    <w:rsid w:val="00CC6202"/>
    <w:rsid w:val="00CC7289"/>
    <w:rsid w:val="00CC7941"/>
    <w:rsid w:val="00CC7D39"/>
    <w:rsid w:val="00CD0763"/>
    <w:rsid w:val="00CD1048"/>
    <w:rsid w:val="00CD41EA"/>
    <w:rsid w:val="00CD4E61"/>
    <w:rsid w:val="00CD7990"/>
    <w:rsid w:val="00CE07E9"/>
    <w:rsid w:val="00CE47D5"/>
    <w:rsid w:val="00CE4BFF"/>
    <w:rsid w:val="00CE6671"/>
    <w:rsid w:val="00CE6744"/>
    <w:rsid w:val="00CF2725"/>
    <w:rsid w:val="00CF2D6C"/>
    <w:rsid w:val="00CF49CB"/>
    <w:rsid w:val="00CF5FE6"/>
    <w:rsid w:val="00D02BF9"/>
    <w:rsid w:val="00D04C3D"/>
    <w:rsid w:val="00D067EE"/>
    <w:rsid w:val="00D06DA2"/>
    <w:rsid w:val="00D076A3"/>
    <w:rsid w:val="00D07BEC"/>
    <w:rsid w:val="00D121DB"/>
    <w:rsid w:val="00D12288"/>
    <w:rsid w:val="00D136D1"/>
    <w:rsid w:val="00D14B76"/>
    <w:rsid w:val="00D1565C"/>
    <w:rsid w:val="00D157AB"/>
    <w:rsid w:val="00D164D3"/>
    <w:rsid w:val="00D16A21"/>
    <w:rsid w:val="00D16C1C"/>
    <w:rsid w:val="00D173F7"/>
    <w:rsid w:val="00D17459"/>
    <w:rsid w:val="00D17CEE"/>
    <w:rsid w:val="00D20940"/>
    <w:rsid w:val="00D20AF0"/>
    <w:rsid w:val="00D21BF2"/>
    <w:rsid w:val="00D23AC9"/>
    <w:rsid w:val="00D23DCD"/>
    <w:rsid w:val="00D249AC"/>
    <w:rsid w:val="00D25A18"/>
    <w:rsid w:val="00D2684E"/>
    <w:rsid w:val="00D304CF"/>
    <w:rsid w:val="00D31457"/>
    <w:rsid w:val="00D31637"/>
    <w:rsid w:val="00D321CA"/>
    <w:rsid w:val="00D32838"/>
    <w:rsid w:val="00D34F01"/>
    <w:rsid w:val="00D36D7B"/>
    <w:rsid w:val="00D42F64"/>
    <w:rsid w:val="00D43783"/>
    <w:rsid w:val="00D45F74"/>
    <w:rsid w:val="00D465B4"/>
    <w:rsid w:val="00D476E4"/>
    <w:rsid w:val="00D52FBD"/>
    <w:rsid w:val="00D5415D"/>
    <w:rsid w:val="00D57D42"/>
    <w:rsid w:val="00D60133"/>
    <w:rsid w:val="00D60F73"/>
    <w:rsid w:val="00D6126B"/>
    <w:rsid w:val="00D64B35"/>
    <w:rsid w:val="00D652DE"/>
    <w:rsid w:val="00D66A27"/>
    <w:rsid w:val="00D70A2D"/>
    <w:rsid w:val="00D710AC"/>
    <w:rsid w:val="00D7112C"/>
    <w:rsid w:val="00D7122D"/>
    <w:rsid w:val="00D714E8"/>
    <w:rsid w:val="00D7417D"/>
    <w:rsid w:val="00D74C54"/>
    <w:rsid w:val="00D74CEB"/>
    <w:rsid w:val="00D7514E"/>
    <w:rsid w:val="00D75FBA"/>
    <w:rsid w:val="00D769C5"/>
    <w:rsid w:val="00D8309B"/>
    <w:rsid w:val="00D84B88"/>
    <w:rsid w:val="00D865C6"/>
    <w:rsid w:val="00D87897"/>
    <w:rsid w:val="00D912D3"/>
    <w:rsid w:val="00D91624"/>
    <w:rsid w:val="00D93CC5"/>
    <w:rsid w:val="00D97950"/>
    <w:rsid w:val="00DA008C"/>
    <w:rsid w:val="00DA0695"/>
    <w:rsid w:val="00DA0A1B"/>
    <w:rsid w:val="00DA25A4"/>
    <w:rsid w:val="00DA2E8B"/>
    <w:rsid w:val="00DA6D88"/>
    <w:rsid w:val="00DB332D"/>
    <w:rsid w:val="00DB4674"/>
    <w:rsid w:val="00DB52E1"/>
    <w:rsid w:val="00DB5A0D"/>
    <w:rsid w:val="00DB7936"/>
    <w:rsid w:val="00DC01C4"/>
    <w:rsid w:val="00DC08CE"/>
    <w:rsid w:val="00DC0D77"/>
    <w:rsid w:val="00DC1F5C"/>
    <w:rsid w:val="00DC2123"/>
    <w:rsid w:val="00DC3F7F"/>
    <w:rsid w:val="00DC43F1"/>
    <w:rsid w:val="00DC5283"/>
    <w:rsid w:val="00DC5EB9"/>
    <w:rsid w:val="00DC6BC0"/>
    <w:rsid w:val="00DC7F40"/>
    <w:rsid w:val="00DD0928"/>
    <w:rsid w:val="00DD0E79"/>
    <w:rsid w:val="00DD1015"/>
    <w:rsid w:val="00DD12C5"/>
    <w:rsid w:val="00DD2F35"/>
    <w:rsid w:val="00DD3C6C"/>
    <w:rsid w:val="00DD65DC"/>
    <w:rsid w:val="00DD65E8"/>
    <w:rsid w:val="00DD7312"/>
    <w:rsid w:val="00DE0151"/>
    <w:rsid w:val="00DE18DD"/>
    <w:rsid w:val="00DE2842"/>
    <w:rsid w:val="00DE324B"/>
    <w:rsid w:val="00DE32EB"/>
    <w:rsid w:val="00DE340E"/>
    <w:rsid w:val="00DE6595"/>
    <w:rsid w:val="00DE6A3F"/>
    <w:rsid w:val="00DE71D6"/>
    <w:rsid w:val="00DF058D"/>
    <w:rsid w:val="00DF0992"/>
    <w:rsid w:val="00DF7353"/>
    <w:rsid w:val="00E00087"/>
    <w:rsid w:val="00E00B0B"/>
    <w:rsid w:val="00E01424"/>
    <w:rsid w:val="00E01713"/>
    <w:rsid w:val="00E05ECD"/>
    <w:rsid w:val="00E05F58"/>
    <w:rsid w:val="00E06D37"/>
    <w:rsid w:val="00E10AB0"/>
    <w:rsid w:val="00E11042"/>
    <w:rsid w:val="00E13ABF"/>
    <w:rsid w:val="00E14DFE"/>
    <w:rsid w:val="00E156E0"/>
    <w:rsid w:val="00E17166"/>
    <w:rsid w:val="00E201C8"/>
    <w:rsid w:val="00E2053D"/>
    <w:rsid w:val="00E20EAB"/>
    <w:rsid w:val="00E24463"/>
    <w:rsid w:val="00E248E9"/>
    <w:rsid w:val="00E26818"/>
    <w:rsid w:val="00E27052"/>
    <w:rsid w:val="00E30298"/>
    <w:rsid w:val="00E30736"/>
    <w:rsid w:val="00E30F6F"/>
    <w:rsid w:val="00E316DC"/>
    <w:rsid w:val="00E31DBD"/>
    <w:rsid w:val="00E32478"/>
    <w:rsid w:val="00E3546A"/>
    <w:rsid w:val="00E36EB0"/>
    <w:rsid w:val="00E36FB5"/>
    <w:rsid w:val="00E418FE"/>
    <w:rsid w:val="00E42117"/>
    <w:rsid w:val="00E44465"/>
    <w:rsid w:val="00E46FB0"/>
    <w:rsid w:val="00E52C3A"/>
    <w:rsid w:val="00E53ED0"/>
    <w:rsid w:val="00E545A3"/>
    <w:rsid w:val="00E56C36"/>
    <w:rsid w:val="00E606B7"/>
    <w:rsid w:val="00E60731"/>
    <w:rsid w:val="00E60A21"/>
    <w:rsid w:val="00E60C71"/>
    <w:rsid w:val="00E71472"/>
    <w:rsid w:val="00E7176E"/>
    <w:rsid w:val="00E72548"/>
    <w:rsid w:val="00E72A10"/>
    <w:rsid w:val="00E738A5"/>
    <w:rsid w:val="00E751F4"/>
    <w:rsid w:val="00E76782"/>
    <w:rsid w:val="00E7688B"/>
    <w:rsid w:val="00E770D0"/>
    <w:rsid w:val="00E82A97"/>
    <w:rsid w:val="00E84711"/>
    <w:rsid w:val="00E849DD"/>
    <w:rsid w:val="00E8620D"/>
    <w:rsid w:val="00E8724D"/>
    <w:rsid w:val="00E87587"/>
    <w:rsid w:val="00E90173"/>
    <w:rsid w:val="00E92AC1"/>
    <w:rsid w:val="00E92EBA"/>
    <w:rsid w:val="00E977F9"/>
    <w:rsid w:val="00E978C5"/>
    <w:rsid w:val="00EA14DE"/>
    <w:rsid w:val="00EA1F42"/>
    <w:rsid w:val="00EA2337"/>
    <w:rsid w:val="00EA2599"/>
    <w:rsid w:val="00EA3E58"/>
    <w:rsid w:val="00EA7C74"/>
    <w:rsid w:val="00EA7FB4"/>
    <w:rsid w:val="00EB10F3"/>
    <w:rsid w:val="00EB3270"/>
    <w:rsid w:val="00EB4205"/>
    <w:rsid w:val="00EB75B4"/>
    <w:rsid w:val="00EC03F5"/>
    <w:rsid w:val="00EC26C5"/>
    <w:rsid w:val="00EC40DF"/>
    <w:rsid w:val="00EC5C3D"/>
    <w:rsid w:val="00EC5DDD"/>
    <w:rsid w:val="00EC6212"/>
    <w:rsid w:val="00ED080A"/>
    <w:rsid w:val="00ED3C77"/>
    <w:rsid w:val="00ED3CFA"/>
    <w:rsid w:val="00ED3D34"/>
    <w:rsid w:val="00ED4197"/>
    <w:rsid w:val="00ED45ED"/>
    <w:rsid w:val="00ED5408"/>
    <w:rsid w:val="00EE573C"/>
    <w:rsid w:val="00EE6D18"/>
    <w:rsid w:val="00EE7E95"/>
    <w:rsid w:val="00EF0998"/>
    <w:rsid w:val="00EF0D5B"/>
    <w:rsid w:val="00EF2CBF"/>
    <w:rsid w:val="00EF5174"/>
    <w:rsid w:val="00EF577E"/>
    <w:rsid w:val="00EF5FCC"/>
    <w:rsid w:val="00EF7C0B"/>
    <w:rsid w:val="00F00B0C"/>
    <w:rsid w:val="00F02880"/>
    <w:rsid w:val="00F02970"/>
    <w:rsid w:val="00F0328E"/>
    <w:rsid w:val="00F03E55"/>
    <w:rsid w:val="00F10143"/>
    <w:rsid w:val="00F11329"/>
    <w:rsid w:val="00F11518"/>
    <w:rsid w:val="00F1294C"/>
    <w:rsid w:val="00F12F7E"/>
    <w:rsid w:val="00F16BF4"/>
    <w:rsid w:val="00F17B02"/>
    <w:rsid w:val="00F17B4A"/>
    <w:rsid w:val="00F17EC5"/>
    <w:rsid w:val="00F205EA"/>
    <w:rsid w:val="00F2085D"/>
    <w:rsid w:val="00F20B67"/>
    <w:rsid w:val="00F212E1"/>
    <w:rsid w:val="00F223DD"/>
    <w:rsid w:val="00F2456A"/>
    <w:rsid w:val="00F24DBB"/>
    <w:rsid w:val="00F25601"/>
    <w:rsid w:val="00F26972"/>
    <w:rsid w:val="00F30CA7"/>
    <w:rsid w:val="00F323D9"/>
    <w:rsid w:val="00F327F5"/>
    <w:rsid w:val="00F32A51"/>
    <w:rsid w:val="00F35758"/>
    <w:rsid w:val="00F366C1"/>
    <w:rsid w:val="00F36CB6"/>
    <w:rsid w:val="00F40336"/>
    <w:rsid w:val="00F41337"/>
    <w:rsid w:val="00F421A7"/>
    <w:rsid w:val="00F42635"/>
    <w:rsid w:val="00F43BC0"/>
    <w:rsid w:val="00F466ED"/>
    <w:rsid w:val="00F500CD"/>
    <w:rsid w:val="00F521F6"/>
    <w:rsid w:val="00F53AEC"/>
    <w:rsid w:val="00F54C4B"/>
    <w:rsid w:val="00F55136"/>
    <w:rsid w:val="00F567BC"/>
    <w:rsid w:val="00F625FB"/>
    <w:rsid w:val="00F63B70"/>
    <w:rsid w:val="00F63D74"/>
    <w:rsid w:val="00F6576F"/>
    <w:rsid w:val="00F658D1"/>
    <w:rsid w:val="00F73009"/>
    <w:rsid w:val="00F74567"/>
    <w:rsid w:val="00F77A16"/>
    <w:rsid w:val="00F77A60"/>
    <w:rsid w:val="00F77A83"/>
    <w:rsid w:val="00F80E6B"/>
    <w:rsid w:val="00F81B38"/>
    <w:rsid w:val="00F82451"/>
    <w:rsid w:val="00F854C4"/>
    <w:rsid w:val="00F85F16"/>
    <w:rsid w:val="00F875F2"/>
    <w:rsid w:val="00F91978"/>
    <w:rsid w:val="00F91EAC"/>
    <w:rsid w:val="00F923E6"/>
    <w:rsid w:val="00F93C14"/>
    <w:rsid w:val="00F947E7"/>
    <w:rsid w:val="00F95C3D"/>
    <w:rsid w:val="00FA10E1"/>
    <w:rsid w:val="00FA324B"/>
    <w:rsid w:val="00FA49CC"/>
    <w:rsid w:val="00FA673B"/>
    <w:rsid w:val="00FB0F38"/>
    <w:rsid w:val="00FB12CB"/>
    <w:rsid w:val="00FB1673"/>
    <w:rsid w:val="00FB1EAB"/>
    <w:rsid w:val="00FB2EB0"/>
    <w:rsid w:val="00FB308B"/>
    <w:rsid w:val="00FB5B2D"/>
    <w:rsid w:val="00FC0951"/>
    <w:rsid w:val="00FC14AD"/>
    <w:rsid w:val="00FC156B"/>
    <w:rsid w:val="00FC2121"/>
    <w:rsid w:val="00FC3DE6"/>
    <w:rsid w:val="00FC418E"/>
    <w:rsid w:val="00FC554B"/>
    <w:rsid w:val="00FC6434"/>
    <w:rsid w:val="00FC7C5F"/>
    <w:rsid w:val="00FD0224"/>
    <w:rsid w:val="00FD163D"/>
    <w:rsid w:val="00FD298F"/>
    <w:rsid w:val="00FD301E"/>
    <w:rsid w:val="00FD461B"/>
    <w:rsid w:val="00FD6129"/>
    <w:rsid w:val="00FD7B6C"/>
    <w:rsid w:val="00FD7E1C"/>
    <w:rsid w:val="00FE1162"/>
    <w:rsid w:val="00FE2ED4"/>
    <w:rsid w:val="00FE3997"/>
    <w:rsid w:val="00FE3B79"/>
    <w:rsid w:val="00FE43A0"/>
    <w:rsid w:val="00FF02C4"/>
    <w:rsid w:val="00FF2B97"/>
    <w:rsid w:val="00FF4D36"/>
    <w:rsid w:val="00FF6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9"/>
    <o:shapelayout v:ext="edit">
      <o:idmap v:ext="edit" data="1"/>
      <o:rules v:ext="edit">
        <o:r id="V:Rule1" type="connector" idref="#AutoShape 157"/>
        <o:r id="V:Rule2" type="connector" idref="#AutoShape 173"/>
        <o:r id="V:Rule3" type="connector" idref="#_x0000_s1335"/>
        <o:r id="V:Rule4" type="connector" idref="#AutoShape 201"/>
        <o:r id="V:Rule5" type="connector" idref="#AutoShape 170"/>
        <o:r id="V:Rule6" type="connector" idref="#AutoShape 198"/>
        <o:r id="V:Rule7" type="connector" idref="#AutoShape 154"/>
        <o:r id="V:Rule8" type="connector" idref="#AutoShape 174"/>
        <o:r id="V:Rule9" type="connector" idref="#AutoShape 152"/>
        <o:r id="V:Rule10" type="connector" idref="#AutoShape 158"/>
        <o:r id="V:Rule11" type="connector" idref="#AutoShape 162"/>
        <o:r id="V:Rule12" type="connector" idref="#AutoShape 172"/>
        <o:r id="V:Rule13" type="connector" idref="#AutoShape 200"/>
        <o:r id="V:Rule14" type="connector" idref="#AutoShape 159"/>
        <o:r id="V:Rule15" type="connector" idref="#AutoShape 161"/>
        <o:r id="V:Rule16" type="connector" idref="#AutoShape 171"/>
        <o:r id="V:Rule17" type="connector" idref="#AutoShape 179"/>
        <o:r id="V:Rule18" type="connector" idref="#AutoShape 163"/>
        <o:r id="V:Rule19" type="connector" idref="#AutoShape 208"/>
        <o:r id="V:Rule20" type="connector" idref="#AutoShape 153"/>
        <o:r id="V:Rule21" type="connector" idref="#AutoShape 175"/>
        <o:r id="V:Rule22" type="connector" idref="#AutoShape 151"/>
        <o:r id="V:Rule23" type="connector" idref="#AutoShape 150"/>
        <o:r id="V:Rule24" type="connector" idref="#AutoShape 156"/>
        <o:r id="V:Rule25" type="connector" idref="#AutoShape 195"/>
        <o:r id="V:Rule26" type="connector" idref="#AutoShape 178"/>
        <o:r id="V:Rule27" type="connector" idref="#AutoShape 160"/>
        <o:r id="V:Rule28" type="connector" idref="#AutoShape 176"/>
        <o:r id="V:Rule29" type="connector" idref="#AutoShape 177"/>
        <o:r id="V:Rule30" type="connector" idref="#_x0000_s1358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Table Simple 2" w:uiPriority="0"/>
    <w:lsdException w:name="Table Classic 1" w:uiPriority="0"/>
    <w:lsdException w:name="Table Colorful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List 4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uiPriority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12E1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06DA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i/>
      <w:sz w:val="20"/>
      <w:szCs w:val="2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06DA2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D06DA2"/>
    <w:pPr>
      <w:keepNext/>
      <w:spacing w:after="0" w:line="240" w:lineRule="auto"/>
      <w:ind w:right="-546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4">
    <w:name w:val="heading 4"/>
    <w:basedOn w:val="a"/>
    <w:next w:val="a"/>
    <w:link w:val="40"/>
    <w:uiPriority w:val="9"/>
    <w:qFormat/>
    <w:rsid w:val="00D06DA2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D06DA2"/>
    <w:pPr>
      <w:spacing w:before="240" w:after="60" w:line="240" w:lineRule="auto"/>
      <w:ind w:left="119" w:right="125"/>
      <w:jc w:val="both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D06DA2"/>
    <w:pPr>
      <w:keepNext/>
      <w:spacing w:after="0" w:line="240" w:lineRule="auto"/>
      <w:ind w:left="119" w:right="125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06DA2"/>
    <w:rPr>
      <w:rFonts w:ascii="Times New Roman" w:eastAsia="Times New Roman" w:hAnsi="Times New Roman" w:cs="Times New Roman"/>
      <w:b/>
      <w:i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semiHidden/>
    <w:rsid w:val="00D06DA2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D06DA2"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40">
    <w:name w:val="Заголовок 4 Знак"/>
    <w:basedOn w:val="a0"/>
    <w:link w:val="4"/>
    <w:uiPriority w:val="9"/>
    <w:rsid w:val="00D06DA2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D06DA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D06DA2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List Paragraph"/>
    <w:aliases w:val="- список,List Paragraph,ПАРАГРАФ,Абзац списка11"/>
    <w:basedOn w:val="a"/>
    <w:link w:val="a4"/>
    <w:uiPriority w:val="34"/>
    <w:qFormat/>
    <w:rsid w:val="0021037F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5">
    <w:name w:val="header"/>
    <w:basedOn w:val="a"/>
    <w:link w:val="a6"/>
    <w:rsid w:val="0021037F"/>
    <w:pPr>
      <w:tabs>
        <w:tab w:val="center" w:pos="4677"/>
        <w:tab w:val="right" w:pos="9355"/>
      </w:tabs>
    </w:pPr>
    <w:rPr>
      <w:rFonts w:ascii="Calibri" w:eastAsia="Calibri" w:hAnsi="Calibri" w:cs="Times New Roman"/>
      <w:szCs w:val="20"/>
      <w:lang w:eastAsia="en-US"/>
    </w:rPr>
  </w:style>
  <w:style w:type="character" w:customStyle="1" w:styleId="a6">
    <w:name w:val="Верхний колонтитул Знак"/>
    <w:basedOn w:val="a0"/>
    <w:link w:val="a5"/>
    <w:rsid w:val="0021037F"/>
    <w:rPr>
      <w:rFonts w:ascii="Calibri" w:eastAsia="Calibri" w:hAnsi="Calibri" w:cs="Times New Roman"/>
      <w:szCs w:val="20"/>
    </w:rPr>
  </w:style>
  <w:style w:type="character" w:styleId="a7">
    <w:name w:val="Hyperlink"/>
    <w:basedOn w:val="a0"/>
    <w:uiPriority w:val="99"/>
    <w:unhideWhenUsed/>
    <w:rsid w:val="0021037F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210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9">
    <w:name w:val="Strong"/>
    <w:basedOn w:val="a0"/>
    <w:uiPriority w:val="22"/>
    <w:qFormat/>
    <w:rsid w:val="0021037F"/>
    <w:rPr>
      <w:b/>
      <w:bCs/>
    </w:rPr>
  </w:style>
  <w:style w:type="character" w:styleId="aa">
    <w:name w:val="Emphasis"/>
    <w:basedOn w:val="a0"/>
    <w:uiPriority w:val="20"/>
    <w:qFormat/>
    <w:rsid w:val="0021037F"/>
    <w:rPr>
      <w:i/>
      <w:iCs/>
    </w:rPr>
  </w:style>
  <w:style w:type="paragraph" w:styleId="ab">
    <w:name w:val="Body Text"/>
    <w:basedOn w:val="a"/>
    <w:link w:val="ac"/>
    <w:rsid w:val="0021037F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c">
    <w:name w:val="Основной текст Знак"/>
    <w:basedOn w:val="a0"/>
    <w:link w:val="ab"/>
    <w:rsid w:val="0021037F"/>
    <w:rPr>
      <w:rFonts w:ascii="Arial" w:eastAsia="SimSun" w:hAnsi="Arial" w:cs="Mangal"/>
      <w:kern w:val="1"/>
      <w:sz w:val="20"/>
      <w:szCs w:val="24"/>
      <w:lang w:eastAsia="hi-IN" w:bidi="hi-IN"/>
    </w:rPr>
  </w:style>
  <w:style w:type="table" w:styleId="ad">
    <w:name w:val="Table Grid"/>
    <w:basedOn w:val="a1"/>
    <w:rsid w:val="002103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No Spacing"/>
    <w:link w:val="af"/>
    <w:uiPriority w:val="99"/>
    <w:qFormat/>
    <w:rsid w:val="00635705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1">
    <w:name w:val="Основной шрифт абзаца1"/>
    <w:rsid w:val="00635705"/>
  </w:style>
  <w:style w:type="paragraph" w:customStyle="1" w:styleId="12">
    <w:name w:val="Обычный1"/>
    <w:rsid w:val="00F42635"/>
    <w:pPr>
      <w:widowControl w:val="0"/>
      <w:suppressAutoHyphens/>
      <w:spacing w:after="0" w:line="240" w:lineRule="auto"/>
      <w:ind w:firstLine="567"/>
      <w:contextualSpacing/>
      <w:jc w:val="both"/>
      <w:textAlignment w:val="baseline"/>
    </w:pPr>
    <w:rPr>
      <w:rFonts w:ascii="Times New Roman" w:eastAsia="Times New Roman" w:hAnsi="Times New Roman" w:cs="Tahoma"/>
      <w:kern w:val="1"/>
      <w:sz w:val="24"/>
      <w:szCs w:val="24"/>
      <w:lang w:val="de-DE" w:eastAsia="fa-IR" w:bidi="fa-IR"/>
    </w:rPr>
  </w:style>
  <w:style w:type="paragraph" w:styleId="af0">
    <w:name w:val="Title"/>
    <w:basedOn w:val="a"/>
    <w:link w:val="af1"/>
    <w:qFormat/>
    <w:rsid w:val="00B51C02"/>
    <w:pPr>
      <w:spacing w:after="0" w:line="240" w:lineRule="auto"/>
      <w:ind w:left="119" w:right="125"/>
      <w:jc w:val="center"/>
    </w:pPr>
    <w:rPr>
      <w:rFonts w:ascii="Times New Roman" w:eastAsia="Times New Roman" w:hAnsi="Times New Roman" w:cs="Times New Roman"/>
      <w:b/>
      <w:sz w:val="26"/>
      <w:szCs w:val="20"/>
    </w:rPr>
  </w:style>
  <w:style w:type="character" w:customStyle="1" w:styleId="af1">
    <w:name w:val="Название Знак"/>
    <w:basedOn w:val="a0"/>
    <w:link w:val="af0"/>
    <w:rsid w:val="00B51C02"/>
    <w:rPr>
      <w:rFonts w:ascii="Times New Roman" w:eastAsia="Times New Roman" w:hAnsi="Times New Roman" w:cs="Times New Roman"/>
      <w:b/>
      <w:sz w:val="26"/>
      <w:szCs w:val="20"/>
    </w:rPr>
  </w:style>
  <w:style w:type="paragraph" w:styleId="af2">
    <w:name w:val="Body Text Indent"/>
    <w:basedOn w:val="a"/>
    <w:link w:val="af3"/>
    <w:rsid w:val="00D06DA2"/>
    <w:pPr>
      <w:spacing w:after="0" w:line="240" w:lineRule="auto"/>
      <w:ind w:left="119" w:right="125" w:firstLine="567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3">
    <w:name w:val="Основной текст с отступом Знак"/>
    <w:basedOn w:val="a0"/>
    <w:link w:val="af2"/>
    <w:rsid w:val="00D06DA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1">
    <w:name w:val="Body Text Indent 2"/>
    <w:basedOn w:val="a"/>
    <w:link w:val="22"/>
    <w:rsid w:val="00D06DA2"/>
    <w:pPr>
      <w:spacing w:after="120" w:line="480" w:lineRule="auto"/>
      <w:ind w:left="283" w:right="125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2">
    <w:name w:val="Основной текст с отступом 2 Знак"/>
    <w:basedOn w:val="a0"/>
    <w:link w:val="21"/>
    <w:rsid w:val="00D06DA2"/>
    <w:rPr>
      <w:rFonts w:ascii="Times New Roman" w:eastAsia="Times New Roman" w:hAnsi="Times New Roman" w:cs="Times New Roman"/>
      <w:b/>
      <w:sz w:val="32"/>
      <w:szCs w:val="20"/>
    </w:rPr>
  </w:style>
  <w:style w:type="paragraph" w:styleId="31">
    <w:name w:val="Body Text Indent 3"/>
    <w:basedOn w:val="a"/>
    <w:link w:val="32"/>
    <w:rsid w:val="00D06DA2"/>
    <w:pPr>
      <w:spacing w:after="120" w:line="240" w:lineRule="auto"/>
      <w:ind w:left="283" w:right="125"/>
      <w:jc w:val="both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D06DA2"/>
    <w:rPr>
      <w:rFonts w:ascii="Times New Roman" w:eastAsia="Times New Roman" w:hAnsi="Times New Roman" w:cs="Times New Roman"/>
      <w:b/>
      <w:sz w:val="16"/>
      <w:szCs w:val="16"/>
    </w:rPr>
  </w:style>
  <w:style w:type="paragraph" w:styleId="33">
    <w:name w:val="Body Text 3"/>
    <w:basedOn w:val="a"/>
    <w:link w:val="34"/>
    <w:rsid w:val="00D06DA2"/>
    <w:pPr>
      <w:spacing w:after="120" w:line="240" w:lineRule="auto"/>
      <w:ind w:left="119" w:right="125"/>
      <w:jc w:val="both"/>
    </w:pPr>
    <w:rPr>
      <w:rFonts w:ascii="Times New Roman" w:eastAsia="Times New Roman" w:hAnsi="Times New Roman" w:cs="Times New Roman"/>
      <w:b/>
      <w:sz w:val="16"/>
      <w:szCs w:val="16"/>
    </w:rPr>
  </w:style>
  <w:style w:type="character" w:customStyle="1" w:styleId="34">
    <w:name w:val="Основной текст 3 Знак"/>
    <w:basedOn w:val="a0"/>
    <w:link w:val="33"/>
    <w:rsid w:val="00D06DA2"/>
    <w:rPr>
      <w:rFonts w:ascii="Times New Roman" w:eastAsia="Times New Roman" w:hAnsi="Times New Roman" w:cs="Times New Roman"/>
      <w:b/>
      <w:sz w:val="16"/>
      <w:szCs w:val="16"/>
    </w:rPr>
  </w:style>
  <w:style w:type="paragraph" w:styleId="23">
    <w:name w:val="Body Text 2"/>
    <w:basedOn w:val="a"/>
    <w:link w:val="24"/>
    <w:rsid w:val="00D06DA2"/>
    <w:pPr>
      <w:spacing w:after="120" w:line="480" w:lineRule="auto"/>
      <w:ind w:left="119" w:right="125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24">
    <w:name w:val="Основной текст 2 Знак"/>
    <w:basedOn w:val="a0"/>
    <w:link w:val="23"/>
    <w:rsid w:val="00D06DA2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Style4">
    <w:name w:val="Style4"/>
    <w:basedOn w:val="a"/>
    <w:rsid w:val="00D06DA2"/>
    <w:pPr>
      <w:widowControl w:val="0"/>
      <w:autoSpaceDE w:val="0"/>
      <w:autoSpaceDN w:val="0"/>
      <w:adjustRightInd w:val="0"/>
      <w:spacing w:after="0" w:line="480" w:lineRule="exact"/>
      <w:ind w:left="119" w:right="125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2-1">
    <w:name w:val="Medium Grid 2 Accent 1"/>
    <w:basedOn w:val="a1"/>
    <w:uiPriority w:val="68"/>
    <w:rsid w:val="00D06DA2"/>
    <w:pPr>
      <w:spacing w:after="0" w:line="240" w:lineRule="auto"/>
    </w:pPr>
    <w:rPr>
      <w:rFonts w:ascii="Cambria" w:eastAsia="Times New Roman" w:hAnsi="Cambria" w:cs="Times New Roman"/>
      <w:color w:val="00000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25">
    <w:name w:val="Table Simple 2"/>
    <w:basedOn w:val="a1"/>
    <w:rsid w:val="00D06DA2"/>
    <w:pPr>
      <w:spacing w:after="0" w:line="240" w:lineRule="auto"/>
      <w:ind w:left="119" w:right="125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styleId="af4">
    <w:name w:val="Subtitle"/>
    <w:aliases w:val="Любимый"/>
    <w:basedOn w:val="a"/>
    <w:next w:val="a"/>
    <w:link w:val="af5"/>
    <w:qFormat/>
    <w:rsid w:val="00D06DA2"/>
    <w:pPr>
      <w:spacing w:after="60" w:line="360" w:lineRule="auto"/>
      <w:ind w:firstLine="709"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f5">
    <w:name w:val="Подзаголовок Знак"/>
    <w:aliases w:val="Любимый Знак"/>
    <w:basedOn w:val="a0"/>
    <w:link w:val="af4"/>
    <w:rsid w:val="00D06DA2"/>
    <w:rPr>
      <w:rFonts w:ascii="Times New Roman" w:eastAsia="Times New Roman" w:hAnsi="Times New Roman" w:cs="Times New Roman"/>
      <w:sz w:val="28"/>
      <w:szCs w:val="24"/>
    </w:rPr>
  </w:style>
  <w:style w:type="paragraph" w:styleId="af6">
    <w:name w:val="footer"/>
    <w:basedOn w:val="a"/>
    <w:link w:val="af7"/>
    <w:uiPriority w:val="99"/>
    <w:rsid w:val="00D06DA2"/>
    <w:pPr>
      <w:tabs>
        <w:tab w:val="center" w:pos="4677"/>
        <w:tab w:val="right" w:pos="9355"/>
      </w:tabs>
      <w:spacing w:after="0" w:line="240" w:lineRule="auto"/>
      <w:ind w:left="119" w:right="125"/>
      <w:jc w:val="both"/>
    </w:pPr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af7">
    <w:name w:val="Нижний колонтитул Знак"/>
    <w:basedOn w:val="a0"/>
    <w:link w:val="af6"/>
    <w:uiPriority w:val="99"/>
    <w:rsid w:val="00D06DA2"/>
    <w:rPr>
      <w:rFonts w:ascii="Times New Roman" w:eastAsia="Times New Roman" w:hAnsi="Times New Roman" w:cs="Times New Roman"/>
      <w:b/>
      <w:sz w:val="32"/>
      <w:szCs w:val="20"/>
    </w:rPr>
  </w:style>
  <w:style w:type="paragraph" w:styleId="af8">
    <w:name w:val="Document Map"/>
    <w:basedOn w:val="a"/>
    <w:link w:val="af9"/>
    <w:rsid w:val="00D06DA2"/>
    <w:pPr>
      <w:spacing w:after="0" w:line="240" w:lineRule="auto"/>
      <w:ind w:left="119" w:right="125"/>
      <w:jc w:val="both"/>
    </w:pPr>
    <w:rPr>
      <w:rFonts w:ascii="Tahoma" w:eastAsia="Times New Roman" w:hAnsi="Tahoma" w:cs="Times New Roman"/>
      <w:b/>
      <w:sz w:val="16"/>
      <w:szCs w:val="16"/>
    </w:rPr>
  </w:style>
  <w:style w:type="character" w:customStyle="1" w:styleId="af9">
    <w:name w:val="Схема документа Знак"/>
    <w:basedOn w:val="a0"/>
    <w:link w:val="af8"/>
    <w:rsid w:val="00D06DA2"/>
    <w:rPr>
      <w:rFonts w:ascii="Tahoma" w:eastAsia="Times New Roman" w:hAnsi="Tahoma" w:cs="Times New Roman"/>
      <w:b/>
      <w:sz w:val="16"/>
      <w:szCs w:val="16"/>
    </w:rPr>
  </w:style>
  <w:style w:type="paragraph" w:styleId="afa">
    <w:name w:val="Balloon Text"/>
    <w:basedOn w:val="a"/>
    <w:link w:val="afb"/>
    <w:rsid w:val="00D06DA2"/>
    <w:pPr>
      <w:spacing w:after="0" w:line="240" w:lineRule="auto"/>
      <w:ind w:left="119" w:right="125"/>
      <w:jc w:val="both"/>
    </w:pPr>
    <w:rPr>
      <w:rFonts w:ascii="Tahoma" w:eastAsia="Times New Roman" w:hAnsi="Tahoma" w:cs="Times New Roman"/>
      <w:b/>
      <w:sz w:val="16"/>
      <w:szCs w:val="16"/>
    </w:rPr>
  </w:style>
  <w:style w:type="character" w:customStyle="1" w:styleId="afb">
    <w:name w:val="Текст выноски Знак"/>
    <w:basedOn w:val="a0"/>
    <w:link w:val="afa"/>
    <w:rsid w:val="00D06DA2"/>
    <w:rPr>
      <w:rFonts w:ascii="Tahoma" w:eastAsia="Times New Roman" w:hAnsi="Tahoma" w:cs="Times New Roman"/>
      <w:b/>
      <w:sz w:val="16"/>
      <w:szCs w:val="16"/>
    </w:rPr>
  </w:style>
  <w:style w:type="character" w:customStyle="1" w:styleId="current">
    <w:name w:val="current"/>
    <w:basedOn w:val="a0"/>
    <w:rsid w:val="00D06DA2"/>
  </w:style>
  <w:style w:type="paragraph" w:customStyle="1" w:styleId="13">
    <w:name w:val="Дата1"/>
    <w:basedOn w:val="a"/>
    <w:rsid w:val="00D06D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auiue">
    <w:name w:val="Iau?iue"/>
    <w:rsid w:val="00D06DA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- список Знак,List Paragraph Знак,ПАРАГРАФ Знак,Абзац списка11 Знак"/>
    <w:link w:val="a3"/>
    <w:uiPriority w:val="34"/>
    <w:locked/>
    <w:rsid w:val="00A67F0E"/>
    <w:rPr>
      <w:rFonts w:ascii="Calibri" w:eastAsia="Times New Roman" w:hAnsi="Calibri" w:cs="Times New Roman"/>
    </w:rPr>
  </w:style>
  <w:style w:type="character" w:customStyle="1" w:styleId="26">
    <w:name w:val="Основной текст (2)_"/>
    <w:basedOn w:val="a0"/>
    <w:link w:val="27"/>
    <w:rsid w:val="00B25F3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B25F30"/>
    <w:pPr>
      <w:widowControl w:val="0"/>
      <w:shd w:val="clear" w:color="auto" w:fill="FFFFFF"/>
      <w:spacing w:after="720" w:line="0" w:lineRule="atLeast"/>
      <w:jc w:val="right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afc">
    <w:name w:val="caption"/>
    <w:basedOn w:val="a"/>
    <w:next w:val="a"/>
    <w:uiPriority w:val="35"/>
    <w:unhideWhenUsed/>
    <w:qFormat/>
    <w:rsid w:val="00C401CD"/>
    <w:pPr>
      <w:spacing w:line="240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Без интервала Знак"/>
    <w:link w:val="ae"/>
    <w:uiPriority w:val="99"/>
    <w:locked/>
    <w:rsid w:val="00273238"/>
    <w:rPr>
      <w:rFonts w:ascii="Calibri" w:eastAsia="Calibri" w:hAnsi="Calibri" w:cs="Times New Roman"/>
    </w:rPr>
  </w:style>
  <w:style w:type="paragraph" w:customStyle="1" w:styleId="Default">
    <w:name w:val="Default"/>
    <w:rsid w:val="0054588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6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9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0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4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05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3327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3071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1278685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0800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9076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77912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1463394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56326890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614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030449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53944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384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62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29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6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6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7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2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98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0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9487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3844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11" w:color="auto"/>
                            <w:right w:val="none" w:sz="0" w:space="0" w:color="auto"/>
                          </w:divBdr>
                          <w:divsChild>
                            <w:div w:id="23883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7211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3339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347227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2961318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5549816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6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166657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8512527">
                      <w:marLeft w:val="0"/>
                      <w:marRight w:val="0"/>
                      <w:marTop w:val="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7999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686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54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chart" Target="charts/chart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2.xm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chart" Target="charts/chart1.xml"/><Relationship Id="rId4" Type="http://schemas.microsoft.com/office/2007/relationships/stylesWithEffects" Target="stylesWithEffects.xml"/><Relationship Id="rId9" Type="http://schemas.openxmlformats.org/officeDocument/2006/relationships/hyperlink" Target="http://moscowjob.net/article.php?idart=4" TargetMode="External"/><Relationship Id="rId14" Type="http://schemas.openxmlformats.org/officeDocument/2006/relationships/chart" Target="charts/chart5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5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6.1626259432676092E-2"/>
          <c:y val="0.19942103570279987"/>
          <c:w val="0.91287979537930664"/>
          <c:h val="0.60636202237344972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Численность работников 2021 - 2024 гг.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307</c:v>
                </c:pt>
                <c:pt idx="1">
                  <c:v>310</c:v>
                </c:pt>
                <c:pt idx="2">
                  <c:v>310</c:v>
                </c:pt>
                <c:pt idx="3">
                  <c:v>370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7C0F-4936-BEE3-A23B8161BEE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75"/>
        <c:shape val="cylinder"/>
        <c:axId val="181826304"/>
        <c:axId val="193336448"/>
        <c:axId val="152145920"/>
      </c:bar3DChart>
      <c:catAx>
        <c:axId val="18182630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93336448"/>
        <c:crosses val="autoZero"/>
        <c:auto val="1"/>
        <c:lblAlgn val="ctr"/>
        <c:lblOffset val="100"/>
        <c:noMultiLvlLbl val="0"/>
      </c:catAx>
      <c:valAx>
        <c:axId val="1933364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181826304"/>
        <c:crosses val="autoZero"/>
        <c:crossBetween val="between"/>
      </c:valAx>
      <c:serAx>
        <c:axId val="152145920"/>
        <c:scaling>
          <c:orientation val="minMax"/>
        </c:scaling>
        <c:delete val="1"/>
        <c:axPos val="b"/>
        <c:majorTickMark val="none"/>
        <c:minorTickMark val="none"/>
        <c:tickLblPos val="none"/>
        <c:crossAx val="193336448"/>
        <c:crosses val="autoZero"/>
      </c:serAx>
    </c:plotArea>
    <c:legend>
      <c:legendPos val="b"/>
      <c:legendEntry>
        <c:idx val="0"/>
        <c:txPr>
          <a:bodyPr/>
          <a:lstStyle/>
          <a:p>
            <a:pPr>
              <a:defRPr sz="85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layout>
        <c:manualLayout>
          <c:xMode val="edge"/>
          <c:yMode val="edge"/>
          <c:x val="0.15609436828010748"/>
          <c:y val="5.0055191699168444E-2"/>
          <c:w val="0.73983526425160251"/>
          <c:h val="0.10541917554423352"/>
        </c:manualLayout>
      </c:layout>
      <c:overlay val="0"/>
      <c:txPr>
        <a:bodyPr/>
        <a:lstStyle/>
        <a:p>
          <a:pPr>
            <a:defRPr sz="8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3"/>
    </mc:Choice>
    <mc:Fallback>
      <c:style val="3"/>
    </mc:Fallback>
  </mc:AlternateContent>
  <c:chart>
    <c:autoTitleDeleted val="1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5606537303787524E-2"/>
          <c:y val="0.1851270362459754"/>
          <c:w val="0.88334875257223766"/>
          <c:h val="0.64138586927646191"/>
        </c:manualLayout>
      </c:layout>
      <c:line3D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Штатная численность 2021 - 2024 гг</c:v>
                </c:pt>
              </c:strCache>
            </c:strRef>
          </c:tx>
          <c:dLbls>
            <c:dLbl>
              <c:idx val="0"/>
              <c:layout>
                <c:manualLayout>
                  <c:x val="4.3205875999135866E-3"/>
                  <c:y val="-8.143322475570018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DA9-4C21-96FE-2A24B7DF94DC}"/>
                </c:ext>
              </c:extLst>
            </c:dLbl>
            <c:dLbl>
              <c:idx val="1"/>
              <c:layout>
                <c:manualLayout>
                  <c:x val="-4.3205875999135866E-3"/>
                  <c:y val="-9.229098805646074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DA9-4C21-96FE-2A24B7DF94DC}"/>
                </c:ext>
              </c:extLst>
            </c:dLbl>
            <c:dLbl>
              <c:idx val="2"/>
              <c:layout>
                <c:manualLayout>
                  <c:x val="7.9209857626051022E-17"/>
                  <c:y val="-7.057546145494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FDA9-4C21-96FE-2A24B7DF94DC}"/>
                </c:ext>
              </c:extLst>
            </c:dLbl>
            <c:dLbl>
              <c:idx val="3"/>
              <c:layout>
                <c:manualLayout>
                  <c:x val="-5.8327932598833933E-2"/>
                  <c:y val="-7.05754614549408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FDA9-4C21-96FE-2A24B7DF94D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numRef>
              <c:f>Лист1!$A$2:$A$5</c:f>
              <c:numCache>
                <c:formatCode>General</c:formatCode>
                <c:ptCount val="4"/>
                <c:pt idx="0">
                  <c:v>2021</c:v>
                </c:pt>
                <c:pt idx="1">
                  <c:v>2022</c:v>
                </c:pt>
                <c:pt idx="2">
                  <c:v>2023</c:v>
                </c:pt>
                <c:pt idx="3">
                  <c:v>2024</c:v>
                </c:pt>
              </c:numCache>
            </c:num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298.7</c:v>
                </c:pt>
                <c:pt idx="1">
                  <c:v>298.7</c:v>
                </c:pt>
                <c:pt idx="2">
                  <c:v>361.2</c:v>
                </c:pt>
                <c:pt idx="3">
                  <c:v>379.95</c:v>
                </c:pt>
              </c:numCache>
            </c:numRef>
          </c:val>
          <c:smooth val="0"/>
          <c:extLst xmlns:c16r2="http://schemas.microsoft.com/office/drawing/2015/06/chart">
            <c:ext xmlns:c16="http://schemas.microsoft.com/office/drawing/2014/chart" uri="{C3380CC4-5D6E-409C-BE32-E72D297353CC}">
              <c16:uniqueId val="{00000004-FDA9-4C21-96FE-2A24B7DF94DC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axId val="216271488"/>
        <c:axId val="218032768"/>
        <c:axId val="152147264"/>
      </c:line3DChart>
      <c:catAx>
        <c:axId val="216271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18032768"/>
        <c:crosses val="autoZero"/>
        <c:auto val="1"/>
        <c:lblAlgn val="ctr"/>
        <c:lblOffset val="100"/>
        <c:noMultiLvlLbl val="0"/>
      </c:catAx>
      <c:valAx>
        <c:axId val="21803276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one"/>
        <c:crossAx val="216271488"/>
        <c:crosses val="autoZero"/>
        <c:crossBetween val="between"/>
      </c:valAx>
      <c:serAx>
        <c:axId val="152147264"/>
        <c:scaling>
          <c:orientation val="minMax"/>
        </c:scaling>
        <c:delete val="1"/>
        <c:axPos val="b"/>
        <c:majorTickMark val="out"/>
        <c:minorTickMark val="none"/>
        <c:tickLblPos val="none"/>
        <c:crossAx val="218032768"/>
        <c:crosses val="autoZero"/>
      </c:serAx>
    </c:plotArea>
    <c:legend>
      <c:legendPos val="t"/>
      <c:legendEntry>
        <c:idx val="0"/>
        <c:txPr>
          <a:bodyPr/>
          <a:lstStyle/>
          <a:p>
            <a:pPr>
              <a:defRPr sz="900" b="1" baseline="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</c:legendEntry>
      <c:overlay val="0"/>
      <c:txPr>
        <a:bodyPr/>
        <a:lstStyle/>
        <a:p>
          <a:pPr>
            <a:defRPr sz="900" baseline="0">
              <a:latin typeface="Times New Roman" pitchFamily="18" charset="0"/>
              <a:cs typeface="Times New Roman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5"/>
    </mc:Choice>
    <mc:Fallback>
      <c:style val="35"/>
    </mc:Fallback>
  </mc:AlternateContent>
  <c:chart>
    <c:title>
      <c:tx>
        <c:rich>
          <a:bodyPr/>
          <a:lstStyle/>
          <a:p>
            <a:pPr>
              <a:defRPr sz="850">
                <a:latin typeface="Times New Roman" pitchFamily="18" charset="0"/>
                <a:cs typeface="Times New Roman" pitchFamily="18" charset="0"/>
              </a:defRPr>
            </a:pPr>
            <a:r>
              <a:rPr lang="ru-RU" sz="850">
                <a:latin typeface="Times New Roman" pitchFamily="18" charset="0"/>
                <a:cs typeface="Times New Roman" pitchFamily="18" charset="0"/>
              </a:rPr>
              <a:t>Возрастная структура работников учреждения в 2024 году, %</a:t>
            </a:r>
          </a:p>
        </c:rich>
      </c:tx>
      <c:layout>
        <c:manualLayout>
          <c:xMode val="edge"/>
          <c:yMode val="edge"/>
          <c:x val="0.1850642281733075"/>
          <c:y val="0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Возрастная структура работников учреждения 2024 г., в %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0561892691170261E-2"/>
                  <c:y val="-3.54879594423321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44-494F-9097-6466961F4F5B}"/>
                </c:ext>
              </c:extLst>
            </c:dLbl>
            <c:dLbl>
              <c:idx val="1"/>
              <c:layout>
                <c:manualLayout>
                  <c:x val="1.0561892691170223E-2"/>
                  <c:y val="-4.05576679340941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B44-494F-9097-6466961F4F5B}"/>
                </c:ext>
              </c:extLst>
            </c:dLbl>
            <c:dLbl>
              <c:idx val="2"/>
              <c:layout>
                <c:manualLayout>
                  <c:x val="6.3371356147021813E-3"/>
                  <c:y val="-4.05576679340941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B44-494F-9097-6466961F4F5B}"/>
                </c:ext>
              </c:extLst>
            </c:dLbl>
            <c:dLbl>
              <c:idx val="3"/>
              <c:layout>
                <c:manualLayout>
                  <c:x val="1.0561892691170261E-2"/>
                  <c:y val="-4.055766793409413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B44-494F-9097-6466961F4F5B}"/>
                </c:ext>
              </c:extLst>
            </c:dLbl>
            <c:dLbl>
              <c:idx val="4"/>
              <c:layout>
                <c:manualLayout>
                  <c:x val="1.0561892691170261E-2"/>
                  <c:y val="-3.548795944233206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B44-494F-9097-6466961F4F5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Лист1!$A$2:$A$4</c:f>
              <c:strCache>
                <c:ptCount val="3"/>
                <c:pt idx="0">
                  <c:v>18 - 44 лет</c:v>
                </c:pt>
                <c:pt idx="1">
                  <c:v>45 - 59 лет</c:v>
                </c:pt>
                <c:pt idx="2">
                  <c:v>60 и старше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0.3590000000000001</c:v>
                </c:pt>
                <c:pt idx="1">
                  <c:v>0.45700000000000002</c:v>
                </c:pt>
                <c:pt idx="2">
                  <c:v>0.18400000000000002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5-8B44-494F-9097-6466961F4F5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236984192"/>
        <c:axId val="236985728"/>
        <c:axId val="0"/>
      </c:bar3DChart>
      <c:catAx>
        <c:axId val="236984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6985728"/>
        <c:crosses val="autoZero"/>
        <c:auto val="1"/>
        <c:lblAlgn val="ctr"/>
        <c:lblOffset val="100"/>
        <c:noMultiLvlLbl val="0"/>
      </c:catAx>
      <c:valAx>
        <c:axId val="236985728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8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36984192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sz="900">
                <a:latin typeface="Times New Roman" pitchFamily="18" charset="0"/>
                <a:cs typeface="Times New Roman" pitchFamily="18" charset="0"/>
              </a:defRPr>
            </a:pPr>
            <a:r>
              <a:rPr lang="ru-RU" sz="850">
                <a:latin typeface="Times New Roman" pitchFamily="18" charset="0"/>
                <a:cs typeface="Times New Roman" pitchFamily="18" charset="0"/>
              </a:rPr>
              <a:t>Сведения о стаже работников учреждения</a:t>
            </a:r>
            <a:r>
              <a:rPr lang="ru-RU" sz="850" baseline="0">
                <a:latin typeface="Times New Roman" pitchFamily="18" charset="0"/>
                <a:cs typeface="Times New Roman" pitchFamily="18" charset="0"/>
              </a:rPr>
              <a:t>        </a:t>
            </a:r>
            <a:r>
              <a:rPr lang="ru-RU" sz="850">
                <a:latin typeface="Times New Roman" pitchFamily="18" charset="0"/>
                <a:cs typeface="Times New Roman" pitchFamily="18" charset="0"/>
              </a:rPr>
              <a:t>в 2024 году, в %</a:t>
            </a:r>
          </a:p>
        </c:rich>
      </c:tx>
      <c:layout>
        <c:manualLayout>
          <c:xMode val="edge"/>
          <c:yMode val="edge"/>
          <c:x val="0.14647007846255453"/>
          <c:y val="2.3227927180029086E-3"/>
        </c:manualLayout>
      </c:layout>
      <c:overlay val="0"/>
    </c:title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Сведения о стаже работников учреждения 2024 г., в %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850" b="1">
                    <a:latin typeface="Times New Roman" pitchFamily="18" charset="0"/>
                    <a:cs typeface="Times New Roman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4"/>
                <c:pt idx="0">
                  <c:v>до 1 года</c:v>
                </c:pt>
                <c:pt idx="1">
                  <c:v>от 1 до 5 лет</c:v>
                </c:pt>
                <c:pt idx="2">
                  <c:v>от 6 до 14 лет</c:v>
                </c:pt>
                <c:pt idx="3">
                  <c:v>15 лет и больше</c:v>
                </c:pt>
              </c:strCache>
            </c:strRef>
          </c:cat>
          <c:val>
            <c:numRef>
              <c:f>Лист1!$B$2:$B$5</c:f>
              <c:numCache>
                <c:formatCode>0.0%</c:formatCode>
                <c:ptCount val="4"/>
                <c:pt idx="0">
                  <c:v>0.14300000000000002</c:v>
                </c:pt>
                <c:pt idx="1">
                  <c:v>0.41600000000000004</c:v>
                </c:pt>
                <c:pt idx="2">
                  <c:v>0.32200000000000006</c:v>
                </c:pt>
                <c:pt idx="3">
                  <c:v>0.11899999999999998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E52-4B2A-BEA1-618067E4274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86791168"/>
        <c:axId val="286880896"/>
        <c:axId val="0"/>
      </c:bar3DChart>
      <c:catAx>
        <c:axId val="28679116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86880896"/>
        <c:crosses val="autoZero"/>
        <c:auto val="1"/>
        <c:lblAlgn val="ctr"/>
        <c:lblOffset val="100"/>
        <c:noMultiLvlLbl val="0"/>
      </c:catAx>
      <c:valAx>
        <c:axId val="286880896"/>
        <c:scaling>
          <c:orientation val="minMax"/>
        </c:scaling>
        <c:delete val="0"/>
        <c:axPos val="l"/>
        <c:majorGridlines/>
        <c:numFmt formatCode="0.0%" sourceLinked="1"/>
        <c:majorTickMark val="out"/>
        <c:minorTickMark val="none"/>
        <c:tickLblPos val="nextTo"/>
        <c:txPr>
          <a:bodyPr/>
          <a:lstStyle/>
          <a:p>
            <a:pPr>
              <a:defRPr sz="850"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286791168"/>
        <c:crosses val="autoZero"/>
        <c:crossBetween val="between"/>
      </c:valAx>
    </c:plotArea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34"/>
    </mc:Choice>
    <mc:Fallback>
      <c:style val="34"/>
    </mc:Fallback>
  </mc:AlternateContent>
  <c:chart>
    <c:title>
      <c:tx>
        <c:rich>
          <a:bodyPr/>
          <a:lstStyle/>
          <a:p>
            <a:pPr>
              <a:defRPr sz="850" baseline="0">
                <a:latin typeface="Times New Roman" pitchFamily="18" charset="0"/>
                <a:cs typeface="Times New Roman" pitchFamily="18" charset="0"/>
              </a:defRPr>
            </a:pPr>
            <a:r>
              <a:rPr lang="ru-RU" sz="850" baseline="0"/>
              <a:t>Структура работников по образованию 2024 г., в %</a:t>
            </a:r>
          </a:p>
        </c:rich>
      </c:tx>
      <c:overlay val="0"/>
    </c:title>
    <c:autoTitleDeleted val="0"/>
    <c:view3D>
      <c:rotX val="20"/>
      <c:rotY val="0"/>
      <c:rAngAx val="1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работников по образованию 2024 г., в %</c:v>
                </c:pt>
              </c:strCache>
            </c:strRef>
          </c:tx>
          <c:dLbls>
            <c:dLbl>
              <c:idx val="0"/>
              <c:layout>
                <c:manualLayout>
                  <c:x val="-6.5761607385283832E-2"/>
                  <c:y val="-0.1293443639108634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44,6%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CEF2-4768-AD3F-B1CF41270B34}"/>
                </c:ext>
              </c:extLst>
            </c:dLbl>
            <c:dLbl>
              <c:idx val="1"/>
              <c:layout>
                <c:manualLayout>
                  <c:x val="-3.0058227558899298E-2"/>
                  <c:y val="7.3358635855367213E-2"/>
                </c:manualLayout>
              </c:layout>
              <c:tx>
                <c:rich>
                  <a:bodyPr/>
                  <a:lstStyle/>
                  <a:p>
                    <a:endParaRPr lang="en-US" sz="900">
                      <a:latin typeface="Times New Roman" pitchFamily="18" charset="0"/>
                      <a:cs typeface="Times New Roman" pitchFamily="18" charset="0"/>
                    </a:endParaRPr>
                  </a:p>
                  <a:p>
                    <a:r>
                      <a:rPr lang="en-US" sz="900">
                        <a:latin typeface="Times New Roman" pitchFamily="18" charset="0"/>
                        <a:cs typeface="Times New Roman" pitchFamily="18" charset="0"/>
                      </a:rPr>
                      <a:t> 26,2%</a:t>
                    </a:r>
                    <a:endParaRPr lang="en-US">
                      <a:latin typeface="Times New Roman" pitchFamily="18" charset="0"/>
                      <a:cs typeface="Times New Roman" pitchFamily="18" charset="0"/>
                    </a:endParaRP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CEF2-4768-AD3F-B1CF41270B34}"/>
                </c:ext>
              </c:extLst>
            </c:dLbl>
            <c:dLbl>
              <c:idx val="2"/>
              <c:layout>
                <c:manualLayout>
                  <c:x val="-4.6643627277402337E-2"/>
                  <c:y val="-3.360909777158605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29,2%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 xmlns:c16r2="http://schemas.microsoft.com/office/drawing/2015/06/chart"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CEF2-4768-AD3F-B1CF41270B34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Лист1!$A$2:$A$4</c:f>
              <c:strCache>
                <c:ptCount val="3"/>
                <c:pt idx="0">
                  <c:v>Высшее</c:v>
                </c:pt>
                <c:pt idx="1">
                  <c:v>Среднее профессиональное </c:v>
                </c:pt>
                <c:pt idx="2">
                  <c:v>Среднее общее</c:v>
                </c:pt>
              </c:strCache>
            </c:strRef>
          </c:cat>
          <c:val>
            <c:numRef>
              <c:f>Лист1!$B$2:$B$4</c:f>
              <c:numCache>
                <c:formatCode>0.0%</c:formatCode>
                <c:ptCount val="3"/>
                <c:pt idx="0">
                  <c:v>0.44600000000000001</c:v>
                </c:pt>
                <c:pt idx="1">
                  <c:v>0.29200000000000004</c:v>
                </c:pt>
                <c:pt idx="2">
                  <c:v>0.26200000000000001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CEF2-4768-AD3F-B1CF41270B34}"/>
            </c:ext>
          </c:extLst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3869818473962781"/>
          <c:y val="0.4677494925969965"/>
          <c:w val="0.35552038197672542"/>
          <c:h val="0.29226407104412083"/>
        </c:manualLayout>
      </c:layout>
      <c:overlay val="0"/>
      <c:txPr>
        <a:bodyPr/>
        <a:lstStyle/>
        <a:p>
          <a:pPr>
            <a:defRPr sz="800" spc="-30" baseline="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zero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8517BC-C839-4548-8FD8-FBF3E507A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6964</TotalTime>
  <Pages>4</Pages>
  <Words>1002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Гостева Мария Андреевна</cp:lastModifiedBy>
  <cp:revision>305</cp:revision>
  <cp:lastPrinted>2025-03-04T11:12:00Z</cp:lastPrinted>
  <dcterms:created xsi:type="dcterms:W3CDTF">2023-02-13T08:25:00Z</dcterms:created>
  <dcterms:modified xsi:type="dcterms:W3CDTF">2025-03-19T08:47:00Z</dcterms:modified>
</cp:coreProperties>
</file>